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data1.xml" ContentType="application/vnd.openxmlformats-officedocument.drawingml.diagramData+xml"/>
  <Default Extension="jpeg" ContentType="image/jpeg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 xml:space="preserve">Ana Caroline – n° </w:t>
      </w:r>
      <w:r>
        <w:rPr>
          <w:sz w:val="21"/>
          <w:szCs w:val="21"/>
        </w:rPr>
        <w:t>02</w:t>
      </w:r>
    </w:p>
    <w:p w:rsidR="007F1C6F" w:rsidRPr="00DE24A2" w:rsidRDefault="007F1C6F" w:rsidP="007F1C6F">
      <w:pPr>
        <w:ind w:left="181"/>
        <w:jc w:val="center"/>
        <w:rPr>
          <w:sz w:val="20"/>
          <w:szCs w:val="20"/>
        </w:rPr>
      </w:pPr>
      <w:r w:rsidRPr="00DE24A2">
        <w:rPr>
          <w:sz w:val="21"/>
          <w:szCs w:val="21"/>
        </w:rPr>
        <w:t>Andreas</w:t>
      </w:r>
      <w:r w:rsidRPr="00DE24A2">
        <w:rPr>
          <w:sz w:val="20"/>
          <w:szCs w:val="20"/>
        </w:rPr>
        <w:t xml:space="preserve"> </w:t>
      </w:r>
      <w:r w:rsidRPr="003D597D">
        <w:rPr>
          <w:rStyle w:val="apple-style-span"/>
          <w:rFonts w:asciiTheme="minorHAnsi" w:hAnsiTheme="minorHAnsi" w:cstheme="minorHAnsi"/>
          <w:bCs/>
          <w:color w:val="2A2A2A"/>
        </w:rPr>
        <w:t>Kopezky</w:t>
      </w:r>
      <w:r w:rsidRPr="00DE24A2">
        <w:rPr>
          <w:rStyle w:val="apple-converted-space"/>
          <w:rFonts w:ascii="Tahoma" w:hAnsi="Tahoma" w:cs="Tahoma"/>
          <w:color w:val="2A2A2A"/>
          <w:sz w:val="20"/>
          <w:szCs w:val="20"/>
        </w:rPr>
        <w:t> </w:t>
      </w:r>
      <w:r w:rsidRPr="00CD69C8">
        <w:rPr>
          <w:sz w:val="21"/>
          <w:szCs w:val="21"/>
        </w:rPr>
        <w:t>– n° 04</w:t>
      </w: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 xml:space="preserve">Bruna Moura – n° </w:t>
      </w:r>
      <w:r>
        <w:rPr>
          <w:sz w:val="21"/>
          <w:szCs w:val="21"/>
        </w:rPr>
        <w:t>08</w:t>
      </w: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>Carlos Henrique – n°</w:t>
      </w:r>
      <w:r>
        <w:rPr>
          <w:sz w:val="21"/>
          <w:szCs w:val="21"/>
        </w:rPr>
        <w:t xml:space="preserve"> 10 </w:t>
      </w: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 xml:space="preserve">Deivison Julio – n° </w:t>
      </w:r>
      <w:r>
        <w:rPr>
          <w:sz w:val="21"/>
          <w:szCs w:val="21"/>
        </w:rPr>
        <w:t>11</w:t>
      </w: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>Jorge Lucas – n°</w:t>
      </w:r>
      <w:r>
        <w:rPr>
          <w:sz w:val="21"/>
          <w:szCs w:val="21"/>
        </w:rPr>
        <w:t xml:space="preserve"> 18</w:t>
      </w: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>Monique Monteiro – n°</w:t>
      </w:r>
      <w:r>
        <w:rPr>
          <w:sz w:val="21"/>
          <w:szCs w:val="21"/>
        </w:rPr>
        <w:t xml:space="preserve"> 28</w:t>
      </w:r>
    </w:p>
    <w:p w:rsidR="00BE5BE7" w:rsidRDefault="00BE5BE7" w:rsidP="00BE5BE7">
      <w:pPr>
        <w:jc w:val="center"/>
        <w:rPr>
          <w:sz w:val="20"/>
          <w:szCs w:val="20"/>
        </w:rPr>
      </w:pPr>
    </w:p>
    <w:p w:rsidR="00BE5BE7" w:rsidRDefault="00BE5BE7" w:rsidP="00BE5BE7">
      <w:pPr>
        <w:jc w:val="center"/>
        <w:rPr>
          <w:sz w:val="20"/>
          <w:szCs w:val="20"/>
        </w:rPr>
      </w:pPr>
    </w:p>
    <w:p w:rsidR="00BE5BE7" w:rsidRDefault="00BE5BE7" w:rsidP="00BE5BE7">
      <w:pPr>
        <w:jc w:val="center"/>
        <w:rPr>
          <w:sz w:val="20"/>
          <w:szCs w:val="20"/>
        </w:rPr>
      </w:pPr>
    </w:p>
    <w:p w:rsidR="00BE5BE7" w:rsidRDefault="00BE5BE7" w:rsidP="00BE5BE7">
      <w:pPr>
        <w:jc w:val="center"/>
        <w:rPr>
          <w:sz w:val="20"/>
          <w:szCs w:val="20"/>
        </w:rPr>
      </w:pPr>
    </w:p>
    <w:p w:rsidR="00BE5BE7" w:rsidRDefault="00BE5BE7" w:rsidP="00BE5BE7">
      <w:pPr>
        <w:jc w:val="center"/>
        <w:rPr>
          <w:sz w:val="20"/>
          <w:szCs w:val="20"/>
        </w:rPr>
      </w:pPr>
    </w:p>
    <w:p w:rsidR="00BE5BE7" w:rsidRDefault="00BE5BE7" w:rsidP="00BE5BE7">
      <w:pPr>
        <w:jc w:val="center"/>
        <w:rPr>
          <w:b/>
          <w:sz w:val="32"/>
          <w:szCs w:val="32"/>
        </w:rPr>
      </w:pPr>
      <w:r w:rsidRPr="00790719">
        <w:rPr>
          <w:b/>
          <w:sz w:val="32"/>
          <w:szCs w:val="32"/>
        </w:rPr>
        <w:t>Relatório de Criação e Desenvolvimento do TCM</w:t>
      </w:r>
    </w:p>
    <w:p w:rsidR="00BE5BE7" w:rsidRDefault="00BE5BE7" w:rsidP="00BE5BE7">
      <w:pPr>
        <w:jc w:val="center"/>
        <w:rPr>
          <w:b/>
          <w:sz w:val="32"/>
          <w:szCs w:val="32"/>
        </w:rPr>
      </w:pPr>
    </w:p>
    <w:p w:rsidR="00BE5BE7" w:rsidRDefault="00BE5BE7" w:rsidP="00BE5BE7">
      <w:pPr>
        <w:jc w:val="right"/>
        <w:rPr>
          <w:sz w:val="20"/>
          <w:szCs w:val="20"/>
        </w:rPr>
      </w:pPr>
    </w:p>
    <w:p w:rsidR="00BE5BE7" w:rsidRDefault="00BE5BE7" w:rsidP="00BE5BE7">
      <w:pPr>
        <w:tabs>
          <w:tab w:val="left" w:pos="5835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BE5BE7" w:rsidRDefault="00BE5BE7" w:rsidP="00BE5BE7">
      <w:pPr>
        <w:rPr>
          <w:sz w:val="20"/>
          <w:szCs w:val="20"/>
        </w:rPr>
      </w:pPr>
    </w:p>
    <w:p w:rsidR="00BE5BE7" w:rsidRDefault="00BE5BE7" w:rsidP="00BE5BE7">
      <w:pPr>
        <w:jc w:val="right"/>
        <w:rPr>
          <w:sz w:val="20"/>
          <w:szCs w:val="20"/>
        </w:rPr>
      </w:pPr>
      <w:r w:rsidRPr="00790719">
        <w:rPr>
          <w:sz w:val="20"/>
          <w:szCs w:val="20"/>
        </w:rPr>
        <w:t>Professora:</w:t>
      </w:r>
      <w:r>
        <w:rPr>
          <w:sz w:val="20"/>
          <w:szCs w:val="20"/>
        </w:rPr>
        <w:t xml:space="preserve"> Priscilla,</w:t>
      </w:r>
    </w:p>
    <w:p w:rsidR="00BE5BE7" w:rsidRDefault="00C77107" w:rsidP="00BE5BE7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Disciplina: </w:t>
      </w:r>
      <w:r w:rsidR="009047B8">
        <w:rPr>
          <w:sz w:val="20"/>
          <w:szCs w:val="20"/>
        </w:rPr>
        <w:t>Composição e Projeto</w:t>
      </w:r>
      <w:r w:rsidR="00BE5BE7">
        <w:rPr>
          <w:sz w:val="20"/>
          <w:szCs w:val="20"/>
        </w:rPr>
        <w:t>,</w:t>
      </w:r>
    </w:p>
    <w:p w:rsidR="00BE5BE7" w:rsidRDefault="00BE5BE7" w:rsidP="00BE5BE7">
      <w:pPr>
        <w:jc w:val="right"/>
        <w:rPr>
          <w:sz w:val="20"/>
          <w:szCs w:val="20"/>
        </w:rPr>
      </w:pPr>
      <w:r>
        <w:rPr>
          <w:sz w:val="20"/>
          <w:szCs w:val="20"/>
        </w:rPr>
        <w:t>Turma: 2° A,</w:t>
      </w:r>
    </w:p>
    <w:p w:rsidR="00BE5BE7" w:rsidRDefault="00BE5BE7" w:rsidP="00BE5BE7">
      <w:pPr>
        <w:jc w:val="right"/>
        <w:rPr>
          <w:sz w:val="20"/>
          <w:szCs w:val="20"/>
        </w:rPr>
      </w:pPr>
      <w:r>
        <w:rPr>
          <w:sz w:val="20"/>
          <w:szCs w:val="20"/>
        </w:rPr>
        <w:t>Ensino Técnico.</w:t>
      </w:r>
    </w:p>
    <w:p w:rsidR="00BE5BE7" w:rsidRDefault="00BE5BE7" w:rsidP="00BE5BE7">
      <w:pPr>
        <w:jc w:val="right"/>
        <w:rPr>
          <w:sz w:val="20"/>
          <w:szCs w:val="20"/>
        </w:rPr>
      </w:pPr>
    </w:p>
    <w:p w:rsidR="00BE5BE7" w:rsidRDefault="00BE5BE7" w:rsidP="00BE5BE7">
      <w:pPr>
        <w:jc w:val="right"/>
        <w:rPr>
          <w:sz w:val="20"/>
          <w:szCs w:val="20"/>
        </w:rPr>
      </w:pPr>
    </w:p>
    <w:p w:rsidR="00BE5BE7" w:rsidRDefault="00BE5BE7" w:rsidP="00BE5BE7">
      <w:pPr>
        <w:jc w:val="right"/>
        <w:rPr>
          <w:sz w:val="20"/>
          <w:szCs w:val="20"/>
        </w:rPr>
      </w:pPr>
    </w:p>
    <w:p w:rsidR="00BE5BE7" w:rsidRDefault="00BE5BE7" w:rsidP="00BE5BE7">
      <w:pPr>
        <w:jc w:val="center"/>
      </w:pPr>
    </w:p>
    <w:p w:rsidR="00BE5BE7" w:rsidRPr="006806E9" w:rsidRDefault="00BE5BE7" w:rsidP="00BE5BE7">
      <w:pPr>
        <w:jc w:val="center"/>
        <w:rPr>
          <w:sz w:val="21"/>
          <w:szCs w:val="21"/>
        </w:rPr>
      </w:pPr>
    </w:p>
    <w:p w:rsidR="00BE5BE7" w:rsidRPr="006806E9" w:rsidRDefault="00BE5BE7" w:rsidP="00BE5BE7">
      <w:pPr>
        <w:jc w:val="center"/>
        <w:rPr>
          <w:sz w:val="21"/>
          <w:szCs w:val="21"/>
        </w:rPr>
      </w:pPr>
      <w:r w:rsidRPr="006806E9">
        <w:rPr>
          <w:sz w:val="21"/>
          <w:szCs w:val="21"/>
        </w:rPr>
        <w:t>São Paulo,</w:t>
      </w:r>
    </w:p>
    <w:p w:rsidR="00BE5BE7" w:rsidRPr="00F6770F" w:rsidRDefault="009047B8" w:rsidP="00BE5BE7">
      <w:pPr>
        <w:jc w:val="center"/>
        <w:rPr>
          <w:sz w:val="32"/>
          <w:szCs w:val="32"/>
        </w:rPr>
        <w:sectPr w:rsidR="00BE5BE7" w:rsidRPr="00F6770F" w:rsidSect="00557688">
          <w:footerReference w:type="default" r:id="rId7"/>
          <w:footerReference w:type="first" r:id="rId8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rPr>
          <w:sz w:val="21"/>
          <w:szCs w:val="21"/>
        </w:rPr>
        <w:t>Junho</w:t>
      </w:r>
      <w:r w:rsidR="00BE5BE7" w:rsidRPr="006806E9">
        <w:rPr>
          <w:sz w:val="21"/>
          <w:szCs w:val="21"/>
        </w:rPr>
        <w:t xml:space="preserve"> de 201</w:t>
      </w:r>
      <w:r w:rsidR="00BE5BE7">
        <w:rPr>
          <w:sz w:val="21"/>
          <w:szCs w:val="21"/>
        </w:rPr>
        <w:t>1</w:t>
      </w:r>
    </w:p>
    <w:p w:rsidR="00BE5BE7" w:rsidRPr="006F041E" w:rsidRDefault="00BE5BE7" w:rsidP="00BE5BE7">
      <w:pPr>
        <w:jc w:val="center"/>
        <w:rPr>
          <w:rFonts w:ascii="Cambria" w:hAnsi="Cambria"/>
          <w:b/>
          <w:i/>
          <w:sz w:val="28"/>
          <w:szCs w:val="28"/>
        </w:rPr>
      </w:pPr>
      <w:bookmarkStart w:id="0" w:name="_Toc278054872"/>
      <w:r w:rsidRPr="006F041E">
        <w:rPr>
          <w:rFonts w:ascii="Cambria" w:hAnsi="Cambria"/>
          <w:b/>
          <w:i/>
          <w:sz w:val="28"/>
          <w:szCs w:val="28"/>
        </w:rPr>
        <w:lastRenderedPageBreak/>
        <w:t>Sumário</w:t>
      </w:r>
      <w:bookmarkEnd w:id="0"/>
    </w:p>
    <w:p w:rsidR="00BE5BE7" w:rsidRPr="008B6FF7" w:rsidRDefault="00BE5BE7" w:rsidP="00BE5BE7"/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r w:rsidRPr="003B76E7">
        <w:fldChar w:fldCharType="begin"/>
      </w:r>
      <w:r w:rsidR="00BE5BE7">
        <w:instrText xml:space="preserve"> TOC \o "1-3" \h \z \u </w:instrText>
      </w:r>
      <w:r w:rsidRPr="003B76E7">
        <w:fldChar w:fldCharType="separate"/>
      </w:r>
      <w:hyperlink w:anchor="_Toc295850854" w:history="1">
        <w:r w:rsidR="00D76345" w:rsidRPr="00E901B0">
          <w:rPr>
            <w:rStyle w:val="Hyperlink"/>
          </w:rPr>
          <w:t>Resumo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55" w:history="1">
        <w:r w:rsidR="00D76345" w:rsidRPr="00E901B0">
          <w:rPr>
            <w:rStyle w:val="Hyperlink"/>
          </w:rPr>
          <w:t>Briefing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56" w:history="1">
        <w:r w:rsidR="00D76345" w:rsidRPr="00E901B0">
          <w:rPr>
            <w:rStyle w:val="Hyperlink"/>
          </w:rPr>
          <w:t>Tipologia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57" w:history="1">
        <w:r w:rsidR="00D76345" w:rsidRPr="00E901B0">
          <w:rPr>
            <w:rStyle w:val="Hyperlink"/>
          </w:rPr>
          <w:t>Cores Básicas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58" w:history="1">
        <w:r w:rsidR="00D76345" w:rsidRPr="00E901B0">
          <w:rPr>
            <w:rStyle w:val="Hyperlink"/>
          </w:rPr>
          <w:t>Concorrência/Parceiros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59" w:history="1">
        <w:r w:rsidR="00D76345" w:rsidRPr="00E901B0">
          <w:rPr>
            <w:rStyle w:val="Hyperlink"/>
          </w:rPr>
          <w:t>Análise dos Sites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0" w:history="1">
        <w:r w:rsidR="00D76345" w:rsidRPr="00E901B0">
          <w:rPr>
            <w:rStyle w:val="Hyperlink"/>
          </w:rPr>
          <w:t>Organograma do Site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1" w:history="1">
        <w:r w:rsidR="00D76345" w:rsidRPr="00E901B0">
          <w:rPr>
            <w:rStyle w:val="Hyperlink"/>
          </w:rPr>
          <w:t>Botões/Ícones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2" w:history="1">
        <w:r w:rsidR="00D76345" w:rsidRPr="00E901B0">
          <w:rPr>
            <w:rStyle w:val="Hyperlink"/>
          </w:rPr>
          <w:t>Logotipo Empresa Desenvolvedora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3" w:history="1">
        <w:r w:rsidR="00D76345" w:rsidRPr="00E901B0">
          <w:rPr>
            <w:rStyle w:val="Hyperlink"/>
          </w:rPr>
          <w:t>Logotipo Empresa Cliente Anterior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4" w:history="1">
        <w:r w:rsidR="00D76345" w:rsidRPr="00E901B0">
          <w:rPr>
            <w:rStyle w:val="Hyperlink"/>
          </w:rPr>
          <w:t>Logotipo Empresa Cliente Atual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5" w:history="1">
        <w:r w:rsidR="00D76345" w:rsidRPr="00E901B0">
          <w:rPr>
            <w:rStyle w:val="Hyperlink"/>
          </w:rPr>
          <w:t>Layout Anterior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6" w:history="1">
        <w:r w:rsidR="00D76345" w:rsidRPr="00E901B0">
          <w:rPr>
            <w:rStyle w:val="Hyperlink"/>
          </w:rPr>
          <w:t>Layout Atual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D76345" w:rsidRDefault="003B76E7">
      <w:pPr>
        <w:pStyle w:val="Sumrio1"/>
        <w:rPr>
          <w:rFonts w:asciiTheme="minorHAnsi" w:eastAsiaTheme="minorEastAsia" w:hAnsiTheme="minorHAnsi" w:cstheme="minorBidi"/>
          <w:lang w:eastAsia="pt-BR"/>
        </w:rPr>
      </w:pPr>
      <w:hyperlink w:anchor="_Toc295850867" w:history="1">
        <w:r w:rsidR="00D76345" w:rsidRPr="00E901B0">
          <w:rPr>
            <w:rStyle w:val="Hyperlink"/>
          </w:rPr>
          <w:t>Conclusão</w:t>
        </w:r>
        <w:r w:rsidR="00D76345">
          <w:rPr>
            <w:webHidden/>
          </w:rPr>
          <w:tab/>
        </w:r>
        <w:r>
          <w:rPr>
            <w:webHidden/>
          </w:rPr>
          <w:fldChar w:fldCharType="begin"/>
        </w:r>
        <w:r w:rsidR="00D76345">
          <w:rPr>
            <w:webHidden/>
          </w:rPr>
          <w:instrText xml:space="preserve"> PAGEREF _Toc295850867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76345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BE5BE7" w:rsidRDefault="003B76E7" w:rsidP="00BE5BE7">
      <w:pPr>
        <w:pStyle w:val="Ttulo1"/>
      </w:pPr>
      <w:r>
        <w:fldChar w:fldCharType="end"/>
      </w:r>
      <w:r w:rsidR="00BE5BE7">
        <w:br w:type="page"/>
      </w:r>
      <w:bookmarkStart w:id="1" w:name="_Toc295850854"/>
      <w:r w:rsidR="0003770A">
        <w:lastRenderedPageBreak/>
        <w:t>Resumo</w:t>
      </w:r>
      <w:bookmarkEnd w:id="1"/>
    </w:p>
    <w:p w:rsidR="00BE5BE7" w:rsidRDefault="00BE5BE7" w:rsidP="00BE5BE7">
      <w:pPr>
        <w:pStyle w:val="Ttulo1"/>
      </w:pPr>
    </w:p>
    <w:p w:rsidR="00FD22B1" w:rsidRPr="00557688" w:rsidRDefault="00FD22B1" w:rsidP="00FD22B1">
      <w:pPr>
        <w:spacing w:line="360" w:lineRule="auto"/>
        <w:ind w:firstLine="708"/>
        <w:jc w:val="both"/>
      </w:pPr>
      <w:r>
        <w:t xml:space="preserve">O site consiste em informações sobre jogos, a sua função é passar essas informações aos usuários. Com o grande número de acessos ao site o lucro será obtido através de publicidade. As informações estarão em constante atualização, de modo que o púbico alvo, sempre voltará ao site, criando preferência e credibilidade na internet. </w:t>
      </w:r>
    </w:p>
    <w:p w:rsidR="00FD22B1" w:rsidRDefault="00FD22B1" w:rsidP="00FD22B1">
      <w:pPr>
        <w:rPr>
          <w:b/>
        </w:rPr>
      </w:pPr>
    </w:p>
    <w:p w:rsidR="00FD22B1" w:rsidRPr="00120E36" w:rsidRDefault="00FD22B1" w:rsidP="00FD22B1">
      <w:pPr>
        <w:rPr>
          <w:b/>
        </w:rPr>
      </w:pPr>
      <w:r w:rsidRPr="00120E36">
        <w:rPr>
          <w:b/>
        </w:rPr>
        <w:t>Funcionamento do Site</w:t>
      </w:r>
    </w:p>
    <w:p w:rsidR="00FD22B1" w:rsidRPr="00120E36" w:rsidRDefault="00FD22B1" w:rsidP="00FD22B1">
      <w:pPr>
        <w:spacing w:line="360" w:lineRule="auto"/>
        <w:ind w:firstLine="708"/>
        <w:jc w:val="both"/>
        <w:rPr>
          <w:b/>
        </w:rPr>
      </w:pPr>
      <w:r w:rsidRPr="00120E36">
        <w:t xml:space="preserve">A “Página Inicial” terá cinco notícias da semana. O “Jogos e Reviews” </w:t>
      </w:r>
      <w:proofErr w:type="gramStart"/>
      <w:r w:rsidRPr="00120E36">
        <w:t>abre</w:t>
      </w:r>
      <w:proofErr w:type="gramEnd"/>
      <w:r w:rsidRPr="00120E36">
        <w:t xml:space="preserve"> outra página com as categorias listadas. Nesta página o usuário verá todos os jogos disponíveis no site. Quando ele clicar no jogo de sua preferência, será redirecionado para outra página. Esta página terá quatro abas, são elas: “Reviews” (que terá </w:t>
      </w:r>
      <w:r w:rsidRPr="00120E36">
        <w:rPr>
          <w:rStyle w:val="apple-style-span"/>
          <w:rFonts w:cs="Tahoma"/>
        </w:rPr>
        <w:t>informações gerais sobre o jogo (história, empresa desenvolvedora, personagens, etc.)), “Imagens”, “Vídeos” (trailers/gameplay) e também “Análise” (pequeno comentário sobre o jogo, nota de 0 a 10 e plataformas disponíveis)</w:t>
      </w:r>
      <w:r w:rsidRPr="00120E36">
        <w:t>.</w:t>
      </w:r>
      <w:r>
        <w:t xml:space="preserve"> </w:t>
      </w:r>
      <w:r w:rsidRPr="00120E36">
        <w:t xml:space="preserve">O “Contato” conecta o usuário ao site, de modo que ele poderá fazer sugestões, tirar dúvidas e fazer críticas. </w:t>
      </w:r>
      <w:r w:rsidR="00695934" w:rsidRPr="00120E36">
        <w:t>O “</w:t>
      </w:r>
      <w:r w:rsidR="00695934">
        <w:t>Sobre</w:t>
      </w:r>
      <w:r w:rsidR="00695934" w:rsidRPr="00120E36">
        <w:t xml:space="preserve">” vai </w:t>
      </w:r>
      <w:r w:rsidR="00695934">
        <w:t>contar um pouco da história da empresa</w:t>
      </w:r>
      <w:r w:rsidR="00695934" w:rsidRPr="00120E36">
        <w:t>.</w:t>
      </w:r>
    </w:p>
    <w:p w:rsidR="00FD22B1" w:rsidRPr="00557688" w:rsidRDefault="00FD22B1" w:rsidP="00FD22B1"/>
    <w:p w:rsidR="00FD22B1" w:rsidRPr="00120E36" w:rsidRDefault="00FD22B1" w:rsidP="00FD22B1">
      <w:pPr>
        <w:jc w:val="both"/>
        <w:rPr>
          <w:b/>
        </w:rPr>
      </w:pPr>
      <w:r w:rsidRPr="00120E36">
        <w:rPr>
          <w:b/>
        </w:rPr>
        <w:t xml:space="preserve">Observações do Tipo de </w:t>
      </w:r>
      <w:r>
        <w:rPr>
          <w:b/>
        </w:rPr>
        <w:t>C</w:t>
      </w:r>
      <w:r w:rsidRPr="00120E36">
        <w:rPr>
          <w:b/>
        </w:rPr>
        <w:t>ada Página</w:t>
      </w:r>
    </w:p>
    <w:p w:rsidR="00FD22B1" w:rsidRPr="00120E36" w:rsidRDefault="00FD22B1" w:rsidP="00FD22B1">
      <w:pPr>
        <w:spacing w:line="360" w:lineRule="auto"/>
        <w:jc w:val="both"/>
      </w:pPr>
      <w:r w:rsidRPr="00120E36">
        <w:t>Principal – Imagens, textos e links externos.</w:t>
      </w:r>
    </w:p>
    <w:p w:rsidR="00FD22B1" w:rsidRPr="00120E36" w:rsidRDefault="00FD22B1" w:rsidP="00FD22B1">
      <w:pPr>
        <w:spacing w:line="360" w:lineRule="auto"/>
        <w:jc w:val="both"/>
      </w:pPr>
      <w:r w:rsidRPr="00120E36">
        <w:t>Página Inicial – Imagens e textos externos.</w:t>
      </w:r>
    </w:p>
    <w:p w:rsidR="00FD22B1" w:rsidRPr="00120E36" w:rsidRDefault="00FD22B1" w:rsidP="00FD22B1">
      <w:pPr>
        <w:spacing w:line="360" w:lineRule="auto"/>
        <w:jc w:val="both"/>
      </w:pPr>
      <w:r w:rsidRPr="00120E36">
        <w:t>Jogos e Reviews – Imagens, textos e links externos.</w:t>
      </w:r>
    </w:p>
    <w:p w:rsidR="00FD22B1" w:rsidRPr="00120E36" w:rsidRDefault="00FD22B1" w:rsidP="00FD22B1">
      <w:pPr>
        <w:spacing w:line="360" w:lineRule="auto"/>
        <w:jc w:val="both"/>
        <w:rPr>
          <w:u w:val="single"/>
        </w:rPr>
      </w:pPr>
      <w:r w:rsidRPr="00120E36">
        <w:tab/>
        <w:t>Categoria – Imagens, textos e links externos.</w:t>
      </w:r>
    </w:p>
    <w:p w:rsidR="00FD22B1" w:rsidRPr="00120E36" w:rsidRDefault="00FD22B1" w:rsidP="00FD22B1">
      <w:pPr>
        <w:spacing w:line="360" w:lineRule="auto"/>
        <w:ind w:firstLine="708"/>
        <w:jc w:val="both"/>
      </w:pPr>
      <w:r w:rsidRPr="00120E36">
        <w:t>Jogo – Imagens, textos e links externos.</w:t>
      </w:r>
    </w:p>
    <w:p w:rsidR="00FD22B1" w:rsidRPr="00120E36" w:rsidRDefault="00FD22B1" w:rsidP="00FD22B1">
      <w:pPr>
        <w:spacing w:line="360" w:lineRule="auto"/>
        <w:jc w:val="both"/>
      </w:pPr>
      <w:r w:rsidRPr="00120E36">
        <w:t>Contato – textos, campos de preenchimento e botões.</w:t>
      </w:r>
    </w:p>
    <w:p w:rsidR="00FD22B1" w:rsidRPr="00557688" w:rsidRDefault="00FD22B1" w:rsidP="00FD22B1">
      <w:pPr>
        <w:spacing w:line="360" w:lineRule="auto"/>
        <w:jc w:val="both"/>
      </w:pPr>
      <w:r w:rsidRPr="00120E36">
        <w:t>Equipe – imagens e textos.</w:t>
      </w:r>
    </w:p>
    <w:p w:rsidR="00BE5BE7" w:rsidRPr="00A653D8" w:rsidRDefault="00BE5BE7" w:rsidP="00FD22B1">
      <w:pPr>
        <w:pStyle w:val="Ttulo1"/>
      </w:pPr>
      <w:r w:rsidRPr="00557688">
        <w:br w:type="page"/>
      </w:r>
      <w:bookmarkStart w:id="2" w:name="_Toc295850855"/>
      <w:r>
        <w:lastRenderedPageBreak/>
        <w:t>Briefing</w:t>
      </w:r>
      <w:bookmarkEnd w:id="2"/>
    </w:p>
    <w:p w:rsidR="00BE5BE7" w:rsidRDefault="00BE5BE7" w:rsidP="00BE5BE7">
      <w:pPr>
        <w:pStyle w:val="Ttulo1"/>
      </w:pPr>
    </w:p>
    <w:p w:rsidR="00BE5BE7" w:rsidRDefault="00BE5BE7" w:rsidP="00BE5BE7">
      <w:pPr>
        <w:spacing w:line="360" w:lineRule="auto"/>
        <w:rPr>
          <w:b/>
        </w:rPr>
      </w:pPr>
      <w:r w:rsidRPr="00ED4FA7">
        <w:rPr>
          <w:b/>
        </w:rPr>
        <w:t>Nome da Empresa:</w:t>
      </w:r>
      <w:r>
        <w:rPr>
          <w:b/>
        </w:rPr>
        <w:t xml:space="preserve"> JOI&amp;D</w:t>
      </w:r>
    </w:p>
    <w:p w:rsidR="00BE5BE7" w:rsidRPr="00ED4FA7" w:rsidRDefault="00BE5BE7" w:rsidP="00BE5BE7">
      <w:pPr>
        <w:spacing w:line="360" w:lineRule="auto"/>
      </w:pPr>
      <w:r w:rsidRPr="00ED4FA7">
        <w:rPr>
          <w:b/>
        </w:rPr>
        <w:t>Ramo de Atuação:</w:t>
      </w:r>
      <w:r>
        <w:rPr>
          <w:b/>
        </w:rPr>
        <w:t xml:space="preserve"> </w:t>
      </w:r>
      <w:r w:rsidR="00F56477">
        <w:t>Jogos online e informações</w:t>
      </w:r>
    </w:p>
    <w:p w:rsidR="00F56477" w:rsidRDefault="00BE5BE7" w:rsidP="00F56477">
      <w:pPr>
        <w:spacing w:line="360" w:lineRule="auto"/>
        <w:jc w:val="both"/>
      </w:pPr>
      <w:r w:rsidRPr="00ED4FA7">
        <w:rPr>
          <w:b/>
        </w:rPr>
        <w:t>Produtos ou Serviços:</w:t>
      </w:r>
      <w:r w:rsidR="00F56477">
        <w:rPr>
          <w:b/>
        </w:rPr>
        <w:t xml:space="preserve"> </w:t>
      </w:r>
      <w:r w:rsidR="00F56477">
        <w:t>I</w:t>
      </w:r>
      <w:r>
        <w:t xml:space="preserve">nformação sobre jogos de </w:t>
      </w:r>
      <w:r w:rsidR="00F56477">
        <w:t>RPG, imagens, vídeos e link para download</w:t>
      </w:r>
    </w:p>
    <w:p w:rsidR="00BE5BE7" w:rsidRPr="00520052" w:rsidRDefault="00BE5BE7" w:rsidP="00BE5BE7">
      <w:pPr>
        <w:spacing w:line="360" w:lineRule="auto"/>
      </w:pPr>
      <w:r w:rsidRPr="00ED4FA7">
        <w:rPr>
          <w:b/>
        </w:rPr>
        <w:t>Público Alvo</w:t>
      </w:r>
    </w:p>
    <w:p w:rsidR="00BE5BE7" w:rsidRPr="00ED4FA7" w:rsidRDefault="00BE5BE7" w:rsidP="00BE5BE7">
      <w:pPr>
        <w:spacing w:line="360" w:lineRule="auto"/>
        <w:ind w:firstLine="708"/>
        <w:rPr>
          <w:b/>
        </w:rPr>
      </w:pPr>
      <w:r w:rsidRPr="00ED4FA7">
        <w:rPr>
          <w:b/>
        </w:rPr>
        <w:t>Idade:</w:t>
      </w:r>
      <w:r>
        <w:rPr>
          <w:b/>
        </w:rPr>
        <w:t xml:space="preserve"> </w:t>
      </w:r>
      <w:r>
        <w:t>15 a 30 anos</w:t>
      </w:r>
    </w:p>
    <w:p w:rsidR="00BE5BE7" w:rsidRPr="00520052" w:rsidRDefault="00BE5BE7" w:rsidP="00BE5BE7">
      <w:pPr>
        <w:spacing w:line="360" w:lineRule="auto"/>
        <w:ind w:firstLine="708"/>
      </w:pPr>
      <w:r w:rsidRPr="00ED4FA7">
        <w:rPr>
          <w:b/>
        </w:rPr>
        <w:t>Sexo:</w:t>
      </w:r>
      <w:r>
        <w:rPr>
          <w:b/>
        </w:rPr>
        <w:t xml:space="preserve"> </w:t>
      </w:r>
      <w:r>
        <w:t>feminino e masculino</w:t>
      </w:r>
    </w:p>
    <w:p w:rsidR="00BE5BE7" w:rsidRPr="00520052" w:rsidRDefault="00BE5BE7" w:rsidP="00BE5BE7">
      <w:pPr>
        <w:spacing w:line="360" w:lineRule="auto"/>
        <w:ind w:firstLine="708"/>
      </w:pPr>
      <w:r w:rsidRPr="00ED4FA7">
        <w:rPr>
          <w:b/>
        </w:rPr>
        <w:t>Classe Social:</w:t>
      </w:r>
      <w:r>
        <w:rPr>
          <w:b/>
        </w:rPr>
        <w:t xml:space="preserve"> </w:t>
      </w:r>
      <w:r>
        <w:t>média baixa ++</w:t>
      </w:r>
    </w:p>
    <w:p w:rsidR="00BE5BE7" w:rsidRPr="00520052" w:rsidRDefault="00BE5BE7" w:rsidP="00BE5BE7">
      <w:pPr>
        <w:spacing w:line="360" w:lineRule="auto"/>
        <w:ind w:firstLine="708"/>
      </w:pPr>
      <w:r w:rsidRPr="00ED4FA7">
        <w:rPr>
          <w:b/>
        </w:rPr>
        <w:t>Características:</w:t>
      </w:r>
      <w:r>
        <w:rPr>
          <w:b/>
        </w:rPr>
        <w:t xml:space="preserve"> </w:t>
      </w:r>
      <w:r>
        <w:t>estudantes</w:t>
      </w:r>
    </w:p>
    <w:p w:rsidR="00BE5BE7" w:rsidRPr="00A10C98" w:rsidRDefault="00BE5BE7" w:rsidP="00F56477">
      <w:pPr>
        <w:spacing w:line="360" w:lineRule="auto"/>
        <w:jc w:val="both"/>
        <w:rPr>
          <w:b/>
        </w:rPr>
      </w:pPr>
      <w:r>
        <w:rPr>
          <w:b/>
        </w:rPr>
        <w:t xml:space="preserve">Conceito: </w:t>
      </w:r>
      <w:r>
        <w:t>O site visa oferecer diversão ao seu público</w:t>
      </w:r>
      <w:r w:rsidR="00F56477">
        <w:t xml:space="preserve"> e muita informação</w:t>
      </w:r>
      <w:r>
        <w:t>, cativando-o, de modo que espera o retorno do mesmo.</w:t>
      </w:r>
    </w:p>
    <w:p w:rsidR="00BE5BE7" w:rsidRPr="00470164" w:rsidRDefault="00BE5BE7" w:rsidP="00BE5BE7">
      <w:pPr>
        <w:spacing w:line="360" w:lineRule="auto"/>
        <w:rPr>
          <w:b/>
        </w:rPr>
      </w:pPr>
      <w:r w:rsidRPr="00ED4FA7">
        <w:rPr>
          <w:b/>
        </w:rPr>
        <w:t>Slogan:</w:t>
      </w:r>
      <w:r>
        <w:rPr>
          <w:b/>
        </w:rPr>
        <w:t xml:space="preserve"> </w:t>
      </w:r>
      <w:r w:rsidRPr="007333D0">
        <w:t>Sua fonte de jogos, informação e downloads</w:t>
      </w:r>
      <w:r>
        <w:t>.</w:t>
      </w:r>
    </w:p>
    <w:p w:rsidR="00BE5BE7" w:rsidRDefault="00BE5BE7" w:rsidP="00BE5BE7">
      <w:pPr>
        <w:pStyle w:val="Ttulo1"/>
      </w:pPr>
      <w:r>
        <w:br w:type="page"/>
      </w:r>
      <w:bookmarkStart w:id="3" w:name="_Toc295850856"/>
      <w:r w:rsidR="00C67722">
        <w:lastRenderedPageBreak/>
        <w:t>Tipologia</w:t>
      </w:r>
      <w:bookmarkEnd w:id="3"/>
    </w:p>
    <w:p w:rsidR="00C67722" w:rsidRDefault="00C67722" w:rsidP="00C67722"/>
    <w:p w:rsidR="00C67722" w:rsidRDefault="00C67722" w:rsidP="00C67722">
      <w:pPr>
        <w:rPr>
          <w:b/>
        </w:rPr>
      </w:pPr>
      <w:r w:rsidRPr="008B2210">
        <w:rPr>
          <w:b/>
        </w:rPr>
        <w:t>FAMÍLIA</w:t>
      </w:r>
      <w:r>
        <w:rPr>
          <w:b/>
        </w:rPr>
        <w:t>/TIPO</w:t>
      </w:r>
      <w:r w:rsidRPr="008B2210">
        <w:rPr>
          <w:b/>
        </w:rPr>
        <w:t xml:space="preserve"> DE FONTES</w:t>
      </w:r>
    </w:p>
    <w:p w:rsidR="00C67722" w:rsidRPr="008B0542" w:rsidRDefault="00C67722" w:rsidP="00C67722">
      <w:pPr>
        <w:rPr>
          <w:b/>
          <w:color w:val="FF0000"/>
          <w:u w:val="single"/>
        </w:rPr>
      </w:pPr>
      <w:r w:rsidRPr="008B0542">
        <w:rPr>
          <w:b/>
          <w:u w:val="single"/>
        </w:rPr>
        <w:t>Família Lapidária</w:t>
      </w:r>
    </w:p>
    <w:p w:rsidR="00C67722" w:rsidRDefault="00C67722" w:rsidP="00C67722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t>Verdana</w:t>
      </w:r>
    </w:p>
    <w:p w:rsidR="00C67722" w:rsidRDefault="00C67722" w:rsidP="00C67722">
      <w:pPr>
        <w:pStyle w:val="PargrafodaLista"/>
        <w:spacing w:line="360" w:lineRule="auto"/>
        <w:ind w:left="0"/>
      </w:pPr>
      <w:r>
        <w:t>Esta fonte será utilizada para textos corridos.</w:t>
      </w:r>
    </w:p>
    <w:p w:rsidR="00C67722" w:rsidRPr="008B44F5" w:rsidRDefault="00C67722" w:rsidP="00C67722">
      <w:pPr>
        <w:pStyle w:val="PargrafodaLista"/>
        <w:spacing w:line="360" w:lineRule="auto"/>
        <w:ind w:left="0"/>
        <w:rPr>
          <w:rFonts w:ascii="Verdana" w:hAnsi="Verdana"/>
          <w:sz w:val="28"/>
          <w:szCs w:val="28"/>
        </w:rPr>
      </w:pPr>
      <w:r>
        <w:t xml:space="preserve">Exemplo: </w:t>
      </w:r>
      <w:r w:rsidRPr="008B44F5">
        <w:rPr>
          <w:rFonts w:ascii="Verdana" w:hAnsi="Verdana"/>
          <w:sz w:val="28"/>
          <w:szCs w:val="28"/>
        </w:rPr>
        <w:t>VERDANA</w:t>
      </w:r>
      <w:r>
        <w:rPr>
          <w:rFonts w:ascii="Verdana" w:hAnsi="Verdana"/>
          <w:sz w:val="28"/>
          <w:szCs w:val="28"/>
        </w:rPr>
        <w:t>/verdana</w:t>
      </w:r>
    </w:p>
    <w:p w:rsidR="00C67722" w:rsidRDefault="00C67722" w:rsidP="00C67722">
      <w:pPr>
        <w:pStyle w:val="PargrafodaLista"/>
        <w:numPr>
          <w:ilvl w:val="0"/>
          <w:numId w:val="1"/>
        </w:numPr>
        <w:spacing w:line="360" w:lineRule="auto"/>
        <w:rPr>
          <w:b/>
        </w:rPr>
      </w:pPr>
      <w:r w:rsidRPr="00FE5B8F">
        <w:rPr>
          <w:b/>
        </w:rPr>
        <w:t>Tahoma</w:t>
      </w:r>
    </w:p>
    <w:p w:rsidR="00C67722" w:rsidRDefault="00C67722" w:rsidP="00C67722">
      <w:pPr>
        <w:pStyle w:val="PargrafodaLista"/>
        <w:spacing w:line="360" w:lineRule="auto"/>
        <w:ind w:left="0"/>
      </w:pPr>
      <w:r>
        <w:t>Esta fonte será utilizada para títulos.</w:t>
      </w:r>
    </w:p>
    <w:p w:rsidR="00C67722" w:rsidRPr="008B44F5" w:rsidRDefault="00C67722" w:rsidP="00C67722">
      <w:pPr>
        <w:pStyle w:val="PargrafodaLista"/>
        <w:spacing w:line="360" w:lineRule="auto"/>
        <w:ind w:left="0"/>
        <w:rPr>
          <w:u w:val="single"/>
        </w:rPr>
      </w:pPr>
      <w:r>
        <w:t xml:space="preserve">Exemplo: </w:t>
      </w:r>
      <w:r w:rsidRPr="008B44F5">
        <w:rPr>
          <w:rFonts w:ascii="Tahoma" w:hAnsi="Tahoma" w:cs="Tahoma"/>
          <w:sz w:val="28"/>
          <w:szCs w:val="28"/>
        </w:rPr>
        <w:t>TAHOMA</w:t>
      </w:r>
      <w:r>
        <w:rPr>
          <w:rFonts w:ascii="Tahoma" w:hAnsi="Tahoma" w:cs="Tahoma"/>
          <w:sz w:val="28"/>
          <w:szCs w:val="28"/>
        </w:rPr>
        <w:t>/tahoma</w:t>
      </w:r>
    </w:p>
    <w:p w:rsidR="00C67722" w:rsidRPr="00574384" w:rsidRDefault="00C67722" w:rsidP="00C67722">
      <w:pPr>
        <w:autoSpaceDE w:val="0"/>
        <w:autoSpaceDN w:val="0"/>
        <w:adjustRightInd w:val="0"/>
        <w:spacing w:after="0" w:line="360" w:lineRule="auto"/>
        <w:rPr>
          <w:rFonts w:cs="BookAntiqua"/>
          <w:lang w:eastAsia="pt-BR"/>
        </w:rPr>
      </w:pPr>
      <w:r>
        <w:rPr>
          <w:rFonts w:cs="BookAntiqua"/>
          <w:lang w:eastAsia="pt-BR"/>
        </w:rPr>
        <w:t xml:space="preserve">Ambas as fontes foram escolhidas por serem sem serifa, logo os títulos e texto ficam </w:t>
      </w:r>
      <w:r w:rsidRPr="00574384">
        <w:rPr>
          <w:rFonts w:cs="BookAntiqua"/>
          <w:lang w:eastAsia="pt-BR"/>
        </w:rPr>
        <w:t>bastante limpo</w:t>
      </w:r>
      <w:r>
        <w:rPr>
          <w:rFonts w:cs="BookAntiqua"/>
          <w:lang w:eastAsia="pt-BR"/>
        </w:rPr>
        <w:t>s</w:t>
      </w:r>
      <w:r w:rsidRPr="00574384">
        <w:rPr>
          <w:rFonts w:cs="BookAntiqua"/>
          <w:lang w:eastAsia="pt-BR"/>
        </w:rPr>
        <w:t xml:space="preserve"> e de boa</w:t>
      </w:r>
      <w:r>
        <w:rPr>
          <w:rFonts w:cs="BookAntiqua"/>
          <w:lang w:eastAsia="pt-BR"/>
        </w:rPr>
        <w:t xml:space="preserve"> </w:t>
      </w:r>
      <w:r w:rsidRPr="00574384">
        <w:rPr>
          <w:rFonts w:cs="BookAntiqua"/>
          <w:lang w:eastAsia="pt-BR"/>
        </w:rPr>
        <w:t>legibilidade. A ausência de serifas ou rebuscamentos as tornam</w:t>
      </w:r>
      <w:r>
        <w:rPr>
          <w:rFonts w:cs="BookAntiqua"/>
          <w:lang w:eastAsia="pt-BR"/>
        </w:rPr>
        <w:t xml:space="preserve"> </w:t>
      </w:r>
      <w:r w:rsidRPr="00574384">
        <w:rPr>
          <w:rFonts w:cs="BookAntiqua"/>
          <w:lang w:eastAsia="pt-BR"/>
        </w:rPr>
        <w:t>bastante simples e eficientes.</w:t>
      </w:r>
      <w:r>
        <w:rPr>
          <w:rFonts w:cs="BookAntiqua"/>
          <w:lang w:eastAsia="pt-BR"/>
        </w:rPr>
        <w:t xml:space="preserve"> </w:t>
      </w:r>
      <w:r w:rsidRPr="00574384">
        <w:rPr>
          <w:rFonts w:cs="BookAntiqua"/>
          <w:lang w:eastAsia="pt-BR"/>
        </w:rPr>
        <w:t>São fontes frias e práticas, modernas por</w:t>
      </w:r>
      <w:r>
        <w:rPr>
          <w:rFonts w:cs="BookAntiqua"/>
          <w:lang w:eastAsia="pt-BR"/>
        </w:rPr>
        <w:t xml:space="preserve"> </w:t>
      </w:r>
      <w:r w:rsidRPr="00574384">
        <w:rPr>
          <w:rFonts w:cs="BookAntiqua"/>
          <w:lang w:eastAsia="pt-BR"/>
        </w:rPr>
        <w:t>excelência.</w:t>
      </w:r>
    </w:p>
    <w:p w:rsidR="00C67722" w:rsidRDefault="00C67722" w:rsidP="00C67722"/>
    <w:p w:rsidR="00FD22B1" w:rsidRDefault="00FD22B1">
      <w:pPr>
        <w:spacing w:after="240" w:line="240" w:lineRule="auto"/>
      </w:pPr>
      <w:r>
        <w:br w:type="page"/>
      </w:r>
    </w:p>
    <w:p w:rsidR="00FD22B1" w:rsidRDefault="00FD22B1" w:rsidP="00FD22B1">
      <w:pPr>
        <w:pStyle w:val="Ttulo1"/>
      </w:pPr>
      <w:bookmarkStart w:id="4" w:name="_Toc295850857"/>
      <w:r w:rsidRPr="008B2210">
        <w:lastRenderedPageBreak/>
        <w:t xml:space="preserve">Cores </w:t>
      </w:r>
      <w:r w:rsidR="0078062D">
        <w:t>B</w:t>
      </w:r>
      <w:r>
        <w:t>ásicas</w:t>
      </w:r>
      <w:bookmarkEnd w:id="4"/>
    </w:p>
    <w:p w:rsidR="00FD22B1" w:rsidRPr="00FD22B1" w:rsidRDefault="00FD22B1" w:rsidP="00FD22B1"/>
    <w:p w:rsidR="00FD22B1" w:rsidRDefault="00FD22B1" w:rsidP="00FD22B1">
      <w:pPr>
        <w:pStyle w:val="PargrafodaLista"/>
        <w:numPr>
          <w:ilvl w:val="0"/>
          <w:numId w:val="1"/>
        </w:numPr>
        <w:rPr>
          <w:b/>
        </w:rPr>
      </w:pPr>
      <w:r w:rsidRPr="00013F51">
        <w:rPr>
          <w:b/>
        </w:rPr>
        <w:t>P</w:t>
      </w:r>
      <w:r>
        <w:rPr>
          <w:b/>
        </w:rPr>
        <w:t>reto</w:t>
      </w:r>
    </w:p>
    <w:p w:rsidR="00FD22B1" w:rsidRPr="000C517A" w:rsidRDefault="00FD22B1" w:rsidP="00FD22B1">
      <w:pPr>
        <w:pStyle w:val="Estilo1"/>
        <w:rPr>
          <w:lang w:eastAsia="pt-BR"/>
        </w:rPr>
      </w:pPr>
      <w:r>
        <w:rPr>
          <w:lang w:eastAsia="pt-BR"/>
        </w:rPr>
        <w:t>N</w:t>
      </w:r>
      <w:r w:rsidRPr="000C517A">
        <w:rPr>
          <w:lang w:eastAsia="pt-BR"/>
        </w:rPr>
        <w:t>obreza, poder, modernidade, sofisticação</w:t>
      </w:r>
      <w:r>
        <w:rPr>
          <w:lang w:eastAsia="pt-BR"/>
        </w:rPr>
        <w:t xml:space="preserve"> e</w:t>
      </w:r>
      <w:r w:rsidRPr="000C517A">
        <w:rPr>
          <w:lang w:eastAsia="pt-BR"/>
        </w:rPr>
        <w:t xml:space="preserve"> formalidade</w:t>
      </w:r>
      <w:r>
        <w:rPr>
          <w:lang w:eastAsia="pt-BR"/>
        </w:rPr>
        <w:t>.</w:t>
      </w:r>
    </w:p>
    <w:p w:rsidR="00FD22B1" w:rsidRPr="00013F51" w:rsidRDefault="00FD22B1" w:rsidP="00FD22B1">
      <w:pPr>
        <w:pStyle w:val="PargrafodaLista"/>
        <w:ind w:left="360"/>
        <w:rPr>
          <w:b/>
        </w:rPr>
      </w:pPr>
    </w:p>
    <w:p w:rsidR="00FD22B1" w:rsidRDefault="00FD22B1" w:rsidP="00FD22B1">
      <w:pPr>
        <w:pStyle w:val="PargrafodaLista"/>
        <w:numPr>
          <w:ilvl w:val="0"/>
          <w:numId w:val="1"/>
        </w:numPr>
        <w:rPr>
          <w:b/>
        </w:rPr>
      </w:pPr>
      <w:r>
        <w:rPr>
          <w:b/>
        </w:rPr>
        <w:t>Ciano</w:t>
      </w:r>
    </w:p>
    <w:p w:rsidR="00FD22B1" w:rsidRDefault="00FD22B1" w:rsidP="00FD22B1">
      <w:pPr>
        <w:pStyle w:val="Estilo1"/>
        <w:rPr>
          <w:lang w:eastAsia="pt-BR"/>
        </w:rPr>
      </w:pPr>
      <w:r>
        <w:rPr>
          <w:lang w:eastAsia="pt-BR"/>
        </w:rPr>
        <w:t>Tranqüilidade, paz, sossego, limpeza e frescor.</w:t>
      </w:r>
    </w:p>
    <w:p w:rsidR="00FD22B1" w:rsidRPr="00013F51" w:rsidRDefault="00FD22B1" w:rsidP="00FD22B1">
      <w:pPr>
        <w:pStyle w:val="Estilo1"/>
        <w:rPr>
          <w:b/>
        </w:rPr>
      </w:pPr>
    </w:p>
    <w:p w:rsidR="00FD22B1" w:rsidRDefault="00FD22B1" w:rsidP="00FD22B1">
      <w:pPr>
        <w:pStyle w:val="PargrafodaLista"/>
        <w:numPr>
          <w:ilvl w:val="0"/>
          <w:numId w:val="1"/>
        </w:numPr>
        <w:rPr>
          <w:b/>
        </w:rPr>
      </w:pPr>
      <w:r w:rsidRPr="00013F51">
        <w:rPr>
          <w:b/>
        </w:rPr>
        <w:t>C</w:t>
      </w:r>
      <w:r>
        <w:rPr>
          <w:b/>
        </w:rPr>
        <w:t>inza</w:t>
      </w:r>
    </w:p>
    <w:p w:rsidR="00FD22B1" w:rsidRDefault="00FD22B1" w:rsidP="00FD22B1">
      <w:pPr>
        <w:pStyle w:val="Estilo1"/>
        <w:rPr>
          <w:b/>
        </w:rPr>
      </w:pPr>
      <w:r>
        <w:rPr>
          <w:lang w:eastAsia="pt-BR"/>
        </w:rPr>
        <w:t>Elegância, humildade, respeito e sutileza.</w:t>
      </w:r>
    </w:p>
    <w:p w:rsidR="00FD22B1" w:rsidRDefault="00FD22B1" w:rsidP="005E40A2">
      <w:pPr>
        <w:pStyle w:val="PargrafodaLista"/>
        <w:ind w:left="360"/>
      </w:pPr>
    </w:p>
    <w:p w:rsidR="005E40A2" w:rsidRPr="005E40A2" w:rsidRDefault="005E40A2" w:rsidP="005E40A2">
      <w:pPr>
        <w:pStyle w:val="PargrafodaLista"/>
        <w:numPr>
          <w:ilvl w:val="0"/>
          <w:numId w:val="1"/>
        </w:numPr>
        <w:rPr>
          <w:b/>
        </w:rPr>
      </w:pPr>
      <w:r w:rsidRPr="005E40A2">
        <w:rPr>
          <w:b/>
        </w:rPr>
        <w:t>Turquesa</w:t>
      </w:r>
    </w:p>
    <w:p w:rsidR="005E40A2" w:rsidRPr="00120E36" w:rsidRDefault="005E40A2" w:rsidP="005E40A2">
      <w:r>
        <w:t>Cor relaxante e tranqüilizante.</w:t>
      </w:r>
    </w:p>
    <w:p w:rsidR="00C67032" w:rsidRDefault="00C67032">
      <w:pPr>
        <w:spacing w:after="240" w:line="240" w:lineRule="auto"/>
        <w:rPr>
          <w:rFonts w:ascii="Cambria" w:eastAsia="Times New Roman" w:hAnsi="Cambria"/>
          <w:b/>
          <w:bCs/>
          <w:i/>
          <w:sz w:val="28"/>
          <w:szCs w:val="28"/>
        </w:rPr>
      </w:pPr>
      <w:r>
        <w:br w:type="page"/>
      </w:r>
    </w:p>
    <w:p w:rsidR="00FA0E52" w:rsidRDefault="00FA0E52" w:rsidP="00FA0E52">
      <w:pPr>
        <w:pStyle w:val="Ttulo1"/>
        <w:rPr>
          <w:rStyle w:val="apple-style-span"/>
        </w:rPr>
      </w:pPr>
      <w:bookmarkStart w:id="5" w:name="_Toc295483423"/>
      <w:bookmarkStart w:id="6" w:name="_Toc295850858"/>
      <w:r w:rsidRPr="006951BD">
        <w:rPr>
          <w:rStyle w:val="apple-style-span"/>
        </w:rPr>
        <w:lastRenderedPageBreak/>
        <w:t>Concorrência/Parceiros</w:t>
      </w:r>
      <w:bookmarkEnd w:id="5"/>
      <w:bookmarkEnd w:id="6"/>
    </w:p>
    <w:p w:rsidR="00FA0E52" w:rsidRPr="007C1B22" w:rsidRDefault="00FA0E52" w:rsidP="00FA0E52"/>
    <w:p w:rsidR="00FA0E52" w:rsidRPr="007C1B22" w:rsidRDefault="00FA0E52" w:rsidP="00FA0E52">
      <w:pPr>
        <w:pStyle w:val="PargrafodaLista"/>
        <w:numPr>
          <w:ilvl w:val="0"/>
          <w:numId w:val="4"/>
        </w:numPr>
      </w:pPr>
      <w:r w:rsidRPr="007C1B22">
        <w:t>http://g1.globo.com/tecnologia/games/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http://www.gametotal.com.br/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http://games.terra.com.br/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http://jogos.uol.com.br/</w:t>
      </w:r>
    </w:p>
    <w:p w:rsidR="00FA0E52" w:rsidRPr="007C1B22" w:rsidRDefault="003B76E7" w:rsidP="00FA0E52">
      <w:pPr>
        <w:numPr>
          <w:ilvl w:val="0"/>
          <w:numId w:val="3"/>
        </w:numPr>
        <w:spacing w:after="0" w:line="360" w:lineRule="auto"/>
      </w:pPr>
      <w:hyperlink r:id="rId9" w:history="1">
        <w:r w:rsidR="00FA0E52" w:rsidRPr="007C1B22">
          <w:rPr>
            <w:rStyle w:val="Hyperlink"/>
            <w:color w:val="auto"/>
            <w:u w:val="none"/>
          </w:rPr>
          <w:t>http://pcworld.uol.com.br/games/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http://www.nonuba.com.br/</w:t>
      </w:r>
    </w:p>
    <w:p w:rsidR="00FA0E52" w:rsidRPr="007C1B22" w:rsidRDefault="00FA0E52" w:rsidP="00A8333F">
      <w:pPr>
        <w:pStyle w:val="PargrafodaLista"/>
        <w:numPr>
          <w:ilvl w:val="0"/>
          <w:numId w:val="3"/>
        </w:numPr>
        <w:spacing w:after="0" w:line="360" w:lineRule="auto"/>
      </w:pPr>
      <w:r w:rsidRPr="007C1B22">
        <w:t>http://noticias.limao.com.br/games/</w:t>
      </w:r>
    </w:p>
    <w:p w:rsidR="00FA0E52" w:rsidRPr="007C1B22" w:rsidRDefault="00FA0E52" w:rsidP="00A8333F">
      <w:pPr>
        <w:pStyle w:val="PargrafodaLista"/>
        <w:numPr>
          <w:ilvl w:val="0"/>
          <w:numId w:val="3"/>
        </w:numPr>
        <w:spacing w:after="0" w:line="360" w:lineRule="auto"/>
      </w:pPr>
      <w:r w:rsidRPr="007C1B22">
        <w:t>http://jogorama.com.br/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http://jogomuito.com/?</w:t>
      </w:r>
      <w:proofErr w:type="gramStart"/>
      <w:r w:rsidRPr="007C1B22">
        <w:t>area</w:t>
      </w:r>
      <w:proofErr w:type="gramEnd"/>
      <w:r w:rsidRPr="007C1B22">
        <w:t>=noticias/index</w:t>
      </w:r>
    </w:p>
    <w:p w:rsidR="00FA0E52" w:rsidRPr="007C1B22" w:rsidRDefault="003B76E7" w:rsidP="00FA0E52">
      <w:pPr>
        <w:numPr>
          <w:ilvl w:val="0"/>
          <w:numId w:val="3"/>
        </w:numPr>
        <w:spacing w:after="0" w:line="360" w:lineRule="auto"/>
      </w:pPr>
      <w:hyperlink r:id="rId10" w:history="1">
        <w:r w:rsidR="00FA0E52" w:rsidRPr="007C1B22">
          <w:rPr>
            <w:rStyle w:val="Hyperlink"/>
            <w:color w:val="auto"/>
            <w:u w:val="none"/>
          </w:rPr>
          <w:t>http://www.oriongames.com.br/noticias/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http://info.abril.com.br/noticias/games/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http://br.noticias.yahoo.com/tecnologia/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http://www.equipegames.xpg.com.br/</w:t>
      </w:r>
    </w:p>
    <w:p w:rsidR="00FA0E52" w:rsidRPr="007C1B22" w:rsidRDefault="003B76E7" w:rsidP="00FA0E52">
      <w:pPr>
        <w:numPr>
          <w:ilvl w:val="0"/>
          <w:numId w:val="3"/>
        </w:numPr>
        <w:spacing w:after="0" w:line="360" w:lineRule="auto"/>
      </w:pPr>
      <w:hyperlink r:id="rId11" w:history="1">
        <w:r w:rsidR="00FA0E52" w:rsidRPr="007C1B22">
          <w:rPr>
            <w:rStyle w:val="Hyperlink"/>
            <w:color w:val="auto"/>
            <w:u w:val="none"/>
          </w:rPr>
          <w:t>http://entretenimento.r7.com/jovem/noticias/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 xml:space="preserve"> </w:t>
      </w:r>
      <w:hyperlink r:id="rId12" w:history="1">
        <w:r w:rsidRPr="007C1B22">
          <w:rPr>
            <w:rStyle w:val="Hyperlink"/>
            <w:color w:val="auto"/>
            <w:u w:val="none"/>
          </w:rPr>
          <w:t>http://www.gamesbrasil.com.br/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http://www.habbo.com.br/articles/4154-games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http://www.pop.com.br/home/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http://reset-games.blogspot.com/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http://www.aerogamer.com.br/</w:t>
      </w:r>
      <w:r w:rsidRPr="007C1B22">
        <w:tab/>
      </w:r>
    </w:p>
    <w:p w:rsidR="00FA0E52" w:rsidRPr="007C1B22" w:rsidRDefault="003B76E7" w:rsidP="00FA0E52">
      <w:pPr>
        <w:numPr>
          <w:ilvl w:val="0"/>
          <w:numId w:val="3"/>
        </w:numPr>
        <w:spacing w:after="0" w:line="360" w:lineRule="auto"/>
      </w:pPr>
      <w:hyperlink r:id="rId13" w:history="1">
        <w:r w:rsidR="00FA0E52" w:rsidRPr="007C1B22">
          <w:rPr>
            <w:rStyle w:val="Hyperlink"/>
            <w:color w:val="auto"/>
            <w:u w:val="none"/>
          </w:rPr>
          <w:t>http://portaldosgames.click21.com.br/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http://thegamingvault.com/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http://www.gamevain.com/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http://www.arkade.com.br/</w:t>
      </w:r>
    </w:p>
    <w:p w:rsidR="00FA0E52" w:rsidRPr="007C1B22" w:rsidRDefault="003B76E7" w:rsidP="00FA0E52">
      <w:pPr>
        <w:numPr>
          <w:ilvl w:val="0"/>
          <w:numId w:val="3"/>
        </w:numPr>
        <w:spacing w:after="0" w:line="360" w:lineRule="auto"/>
      </w:pPr>
      <w:hyperlink r:id="rId14" w:history="1">
        <w:r w:rsidR="00FA0E52" w:rsidRPr="007C1B22">
          <w:rPr>
            <w:rStyle w:val="Hyperlink"/>
            <w:color w:val="auto"/>
            <w:u w:val="none"/>
          </w:rPr>
          <w:t>http://kotaku.com.br/</w:t>
        </w:r>
      </w:hyperlink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http://www.adrenaline.com.br/games/noticias.html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http://jogos.br.msn.com/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>http://tocando.org/</w:t>
      </w:r>
    </w:p>
    <w:p w:rsidR="00FA0E52" w:rsidRPr="007C1B22" w:rsidRDefault="00FA0E52" w:rsidP="00FA0E52">
      <w:pPr>
        <w:numPr>
          <w:ilvl w:val="0"/>
          <w:numId w:val="3"/>
        </w:numPr>
        <w:spacing w:after="0" w:line="360" w:lineRule="auto"/>
      </w:pPr>
      <w:r w:rsidRPr="007C1B22">
        <w:t xml:space="preserve">http://blojogobr.gamingblog.com.br/r3135/Noticias-sobre-games/ </w:t>
      </w:r>
    </w:p>
    <w:p w:rsidR="00FA0E52" w:rsidRDefault="003B76E7" w:rsidP="00FA0E52">
      <w:pPr>
        <w:numPr>
          <w:ilvl w:val="0"/>
          <w:numId w:val="3"/>
        </w:numPr>
        <w:spacing w:after="0" w:line="360" w:lineRule="auto"/>
      </w:pPr>
      <w:hyperlink r:id="rId15" w:history="1">
        <w:r w:rsidR="00FA0E52" w:rsidRPr="007C1B22">
          <w:rPr>
            <w:rStyle w:val="Hyperlink"/>
            <w:color w:val="auto"/>
            <w:u w:val="none"/>
          </w:rPr>
          <w:t>http://www.oriongames.com.br/</w:t>
        </w:r>
      </w:hyperlink>
    </w:p>
    <w:p w:rsidR="00FA0E52" w:rsidRDefault="00FA0E52" w:rsidP="00FA0E52">
      <w:pPr>
        <w:spacing w:after="240" w:line="240" w:lineRule="auto"/>
        <w:rPr>
          <w:rFonts w:asciiTheme="majorHAnsi" w:eastAsia="Times New Roman" w:hAnsiTheme="majorHAnsi" w:cs="Tahoma"/>
          <w:b/>
          <w:bCs/>
          <w:i/>
          <w:sz w:val="28"/>
          <w:szCs w:val="28"/>
        </w:rPr>
      </w:pPr>
      <w:r>
        <w:br w:type="page"/>
      </w:r>
    </w:p>
    <w:p w:rsidR="00FA0E52" w:rsidRDefault="00FA0E52" w:rsidP="00FA0E52">
      <w:pPr>
        <w:pStyle w:val="Ttulo1"/>
      </w:pPr>
      <w:bookmarkStart w:id="7" w:name="_Toc295483424"/>
      <w:bookmarkStart w:id="8" w:name="_Toc295850859"/>
      <w:r>
        <w:lastRenderedPageBreak/>
        <w:t>Análise dos Sites</w:t>
      </w:r>
      <w:bookmarkEnd w:id="7"/>
      <w:bookmarkEnd w:id="8"/>
    </w:p>
    <w:p w:rsidR="00FA0E52" w:rsidRDefault="00FA0E52" w:rsidP="00FA0E52">
      <w:pPr>
        <w:jc w:val="both"/>
      </w:pPr>
    </w:p>
    <w:p w:rsidR="00FA0E52" w:rsidRDefault="005973E0" w:rsidP="00FA0E52">
      <w:pPr>
        <w:numPr>
          <w:ilvl w:val="0"/>
          <w:numId w:val="5"/>
        </w:numPr>
        <w:spacing w:after="0" w:line="240" w:lineRule="auto"/>
        <w:ind w:left="360"/>
        <w:jc w:val="both"/>
      </w:pPr>
      <w:r>
        <w:rPr>
          <w:noProof/>
          <w:lang w:eastAsia="pt-B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423545</wp:posOffset>
            </wp:positionV>
            <wp:extent cx="5981700" cy="4743450"/>
            <wp:effectExtent l="19050" t="0" r="0" b="0"/>
            <wp:wrapSquare wrapText="bothSides"/>
            <wp:docPr id="2" name="Imagem 1" descr="Site_Diferenç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_Diferença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E52">
        <w:t xml:space="preserve">Diferenças: </w:t>
      </w:r>
      <w:r w:rsidR="00EE5FD7">
        <w:t>Não existem cores p</w:t>
      </w:r>
      <w:r w:rsidR="00AE725E">
        <w:t xml:space="preserve">adrões, há uma variedade de tons que </w:t>
      </w:r>
      <w:r w:rsidR="00C106B3">
        <w:t>são utilizados nos layouts:</w:t>
      </w:r>
    </w:p>
    <w:p w:rsidR="00EE5FD7" w:rsidRDefault="00EE5FD7" w:rsidP="00EE5FD7">
      <w:pPr>
        <w:spacing w:after="0" w:line="240" w:lineRule="auto"/>
        <w:ind w:left="360"/>
        <w:jc w:val="both"/>
      </w:pPr>
    </w:p>
    <w:p w:rsidR="00EE5FD7" w:rsidRDefault="00EE5FD7" w:rsidP="00EE5FD7">
      <w:pPr>
        <w:spacing w:after="0" w:line="240" w:lineRule="auto"/>
        <w:ind w:left="360"/>
        <w:jc w:val="both"/>
      </w:pPr>
    </w:p>
    <w:p w:rsidR="005973E0" w:rsidRDefault="005973E0">
      <w:pPr>
        <w:spacing w:after="240" w:line="240" w:lineRule="auto"/>
      </w:pPr>
      <w:r>
        <w:br w:type="page"/>
      </w:r>
    </w:p>
    <w:p w:rsidR="00FA0E52" w:rsidRDefault="008F1311" w:rsidP="00FA0E52">
      <w:pPr>
        <w:numPr>
          <w:ilvl w:val="0"/>
          <w:numId w:val="5"/>
        </w:numPr>
        <w:spacing w:after="0" w:line="240" w:lineRule="auto"/>
        <w:ind w:left="360"/>
        <w:jc w:val="both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328930</wp:posOffset>
            </wp:positionV>
            <wp:extent cx="6038850" cy="4733925"/>
            <wp:effectExtent l="19050" t="0" r="0" b="0"/>
            <wp:wrapSquare wrapText="bothSides"/>
            <wp:docPr id="8" name="Imagem 2" descr="Site_Semelhanç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_Semelhança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E52" w:rsidRPr="004E74F1">
        <w:t>Semelhanças: Estrut</w:t>
      </w:r>
      <w:r w:rsidR="00C106B3">
        <w:t>ura principal e conteúdo básico:</w:t>
      </w:r>
    </w:p>
    <w:p w:rsidR="005973E0" w:rsidRDefault="005973E0" w:rsidP="005973E0">
      <w:pPr>
        <w:spacing w:after="240" w:line="240" w:lineRule="auto"/>
      </w:pPr>
    </w:p>
    <w:p w:rsidR="005973E0" w:rsidRDefault="005973E0" w:rsidP="005973E0">
      <w:pPr>
        <w:spacing w:after="240" w:line="240" w:lineRule="auto"/>
      </w:pPr>
      <w:r>
        <w:t>Pontos de Semelhança:</w:t>
      </w:r>
    </w:p>
    <w:p w:rsidR="005973E0" w:rsidRDefault="005973E0" w:rsidP="005973E0">
      <w:pPr>
        <w:spacing w:after="240" w:line="240" w:lineRule="auto"/>
      </w:pPr>
      <w:r>
        <w:t xml:space="preserve">1 – </w:t>
      </w:r>
      <w:proofErr w:type="gramStart"/>
      <w:r>
        <w:t>Menu</w:t>
      </w:r>
      <w:proofErr w:type="gramEnd"/>
      <w:r>
        <w:t xml:space="preserve"> Horizontal</w:t>
      </w:r>
    </w:p>
    <w:p w:rsidR="005973E0" w:rsidRDefault="005973E0" w:rsidP="005973E0">
      <w:pPr>
        <w:spacing w:after="240" w:line="240" w:lineRule="auto"/>
      </w:pPr>
      <w:r>
        <w:t xml:space="preserve">2 – </w:t>
      </w:r>
      <w:proofErr w:type="gramStart"/>
      <w:r>
        <w:t>Menu</w:t>
      </w:r>
      <w:proofErr w:type="gramEnd"/>
      <w:r>
        <w:t xml:space="preserve"> Vertical</w:t>
      </w:r>
    </w:p>
    <w:p w:rsidR="00C106B3" w:rsidRDefault="005973E0" w:rsidP="005973E0">
      <w:pPr>
        <w:spacing w:after="240" w:line="240" w:lineRule="auto"/>
      </w:pPr>
      <w:r>
        <w:t>3 – Últimas Notícias</w:t>
      </w:r>
      <w:r w:rsidR="00C106B3">
        <w:br w:type="page"/>
      </w:r>
    </w:p>
    <w:p w:rsidR="00FA0E52" w:rsidRDefault="00C106B3" w:rsidP="00FA0E52">
      <w:pPr>
        <w:numPr>
          <w:ilvl w:val="0"/>
          <w:numId w:val="5"/>
        </w:numPr>
        <w:spacing w:after="0" w:line="240" w:lineRule="auto"/>
        <w:ind w:left="360"/>
        <w:jc w:val="both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471805</wp:posOffset>
            </wp:positionV>
            <wp:extent cx="5114925" cy="3886200"/>
            <wp:effectExtent l="19050" t="0" r="9525" b="0"/>
            <wp:wrapSquare wrapText="bothSides"/>
            <wp:docPr id="4" name="Imagem 2" descr="Site_Interess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_Interessante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E52">
        <w:t>Interessante: Notícias com conteúdos exclusivos co</w:t>
      </w:r>
      <w:r w:rsidR="00051D51">
        <w:t>mo vídeos e imagens diariamente</w:t>
      </w:r>
      <w:r w:rsidR="004C1D68">
        <w:t xml:space="preserve"> e também um dicionário com as palavras utilizada</w:t>
      </w:r>
      <w:r w:rsidR="00C36A21">
        <w:t>s</w:t>
      </w:r>
      <w:r w:rsidR="004C1D68">
        <w:t xml:space="preserve"> no site</w:t>
      </w:r>
      <w:r w:rsidR="00051D51">
        <w:t>:</w:t>
      </w:r>
    </w:p>
    <w:p w:rsidR="00FA0E52" w:rsidRDefault="004C1D68" w:rsidP="00FA0E52">
      <w:pPr>
        <w:spacing w:line="240" w:lineRule="auto"/>
        <w:jc w:val="both"/>
      </w:pPr>
      <w:r>
        <w:rPr>
          <w:noProof/>
          <w:lang w:eastAsia="pt-BR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4199890</wp:posOffset>
            </wp:positionV>
            <wp:extent cx="5103495" cy="3867150"/>
            <wp:effectExtent l="19050" t="0" r="1905" b="0"/>
            <wp:wrapSquare wrapText="bothSides"/>
            <wp:docPr id="6" name="Imagem 5" descr="Site_Interess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_Interessante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1D68" w:rsidRDefault="004C1D68">
      <w:pPr>
        <w:spacing w:after="240" w:line="240" w:lineRule="auto"/>
      </w:pPr>
      <w:r>
        <w:br w:type="page"/>
      </w:r>
    </w:p>
    <w:p w:rsidR="00FA0E52" w:rsidRDefault="008F1311" w:rsidP="00FA0E52">
      <w:pPr>
        <w:numPr>
          <w:ilvl w:val="0"/>
          <w:numId w:val="5"/>
        </w:numPr>
        <w:spacing w:after="0" w:line="240" w:lineRule="auto"/>
        <w:ind w:left="360"/>
        <w:jc w:val="both"/>
        <w:rPr>
          <w:rFonts w:ascii="Cambria" w:hAnsi="Cambria"/>
          <w:b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309880</wp:posOffset>
            </wp:positionV>
            <wp:extent cx="5819775" cy="4819650"/>
            <wp:effectExtent l="19050" t="0" r="9525" b="0"/>
            <wp:wrapSquare wrapText="bothSides"/>
            <wp:docPr id="10" name="Imagem 9" descr="Site_Defei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_Defeito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E52" w:rsidRPr="004E74F1">
        <w:t>Defeito: Poluição visual devida à má organiz</w:t>
      </w:r>
      <w:r w:rsidR="00051D51">
        <w:t>ação de conteúdos e publicidade:</w:t>
      </w:r>
    </w:p>
    <w:p w:rsidR="00FA0E52" w:rsidRDefault="00FA0E52" w:rsidP="00FA0E52">
      <w:pPr>
        <w:rPr>
          <w:rFonts w:ascii="Cambria" w:hAnsi="Cambria"/>
          <w:b/>
        </w:rPr>
      </w:pPr>
    </w:p>
    <w:p w:rsidR="00C106B3" w:rsidRDefault="00C106B3">
      <w:pPr>
        <w:spacing w:after="24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FA0E52" w:rsidRPr="006A0CC1" w:rsidRDefault="00FA0E52" w:rsidP="00FA0E52">
      <w:pPr>
        <w:rPr>
          <w:rFonts w:ascii="Cambria" w:hAnsi="Cambria"/>
          <w:b/>
        </w:rPr>
      </w:pPr>
      <w:r w:rsidRPr="006A0CC1">
        <w:rPr>
          <w:b/>
        </w:rPr>
        <w:lastRenderedPageBreak/>
        <w:t>Conclusão</w:t>
      </w:r>
    </w:p>
    <w:p w:rsidR="00FA0E52" w:rsidRDefault="00FA0E52" w:rsidP="00FA0E52">
      <w:pPr>
        <w:spacing w:line="360" w:lineRule="auto"/>
        <w:jc w:val="both"/>
      </w:pPr>
      <w:r>
        <w:rPr>
          <w:rFonts w:ascii="Cambria" w:hAnsi="Cambria"/>
          <w:b/>
        </w:rPr>
        <w:br/>
      </w:r>
      <w:r>
        <w:rPr>
          <w:rFonts w:ascii="Cambria" w:hAnsi="Cambria"/>
          <w:b/>
        </w:rPr>
        <w:tab/>
      </w:r>
      <w:r>
        <w:t xml:space="preserve">Em comparação aos demais sites analisados, nosso site mantém vários elementos da estrutura padrão utilizada. No entanto, procuramos também diversificar e, de certo modo, melhorar tal estrutura, adaptando-a para um design mais apelativo, com elementos que não apenas atraia o publico, mas que também o convide a manter-se por mais tempo no site, e que nos visite novamente em um futuro próximo. </w:t>
      </w:r>
    </w:p>
    <w:p w:rsidR="00FA0E52" w:rsidRDefault="00FA0E52" w:rsidP="00FA0E52">
      <w:pPr>
        <w:spacing w:line="360" w:lineRule="auto"/>
        <w:ind w:firstLine="708"/>
        <w:jc w:val="both"/>
      </w:pPr>
      <w:r>
        <w:t xml:space="preserve">Procuramos reorganizar a estrutura também levando em conta a quantidade constantemente crescente de conteúdo a qual estaremos disponibilizando. Alguns dos sites visitados para a comparação falham neste aspecto: Há tanta coisa para ver e ler tão abruptamente que o visitante, esteja acostumado ou não com o tipo de site, acaba por se sentir perdido, e muitas vezes concluindo que o site falta mais do que a organização, e isso pode levar a sérios problemas: Perda de visitantes, críticas ruins, entre outros. Já em nosso site, há um balanceamento entre o visual e o conteúdo: O esquema de cores escuras com o desenho de tema futurista do site, e o uso de pouco texto para explicar a navegação do site ajuda o usuário a se focar nos pontos principais do site, além do fator de apelo. As </w:t>
      </w:r>
      <w:proofErr w:type="gramStart"/>
      <w:r>
        <w:t>noticias</w:t>
      </w:r>
      <w:proofErr w:type="gramEnd"/>
      <w:r>
        <w:t>, anúncios e imagens já se disponibilizam na página principal, mas de forma resumida e bem aplicada, de modo que o visitante possa navegar e escolher a qual conteúdo proporcionado deseja ver.</w:t>
      </w:r>
    </w:p>
    <w:p w:rsidR="00FA0E52" w:rsidRPr="00E91E00" w:rsidRDefault="00FA0E52" w:rsidP="00FA0E52">
      <w:pPr>
        <w:spacing w:line="360" w:lineRule="auto"/>
        <w:ind w:firstLine="708"/>
        <w:jc w:val="both"/>
      </w:pPr>
      <w:r>
        <w:t xml:space="preserve">Além disso, quisemos inovar a relação do nosso site de noticias de jogos com os visitantes, desse modo criando um público fiel, que visitaria de tempo em tempo o site, ao invés de uma única visita por curiosidade. Por isso buscamos colocar um sistema de Login e Registro, que possibilitará ao usuário acesso a outros conteúdos do site, e um tocador de música, que poderá ser facilmente desabilitado caso </w:t>
      </w:r>
      <w:proofErr w:type="gramStart"/>
      <w:r>
        <w:t>o visitante não queira</w:t>
      </w:r>
      <w:proofErr w:type="gramEnd"/>
      <w:r>
        <w:t xml:space="preserve"> ouvir música no momento, algo não presente em certos sites visitados para a análise. Também disponibilizamos um serviço de suporte, buscando ouvir dos </w:t>
      </w:r>
      <w:proofErr w:type="gramStart"/>
      <w:r>
        <w:t>próprios visitantes críticas</w:t>
      </w:r>
      <w:proofErr w:type="gramEnd"/>
      <w:r>
        <w:t xml:space="preserve"> e pedidos, a fim de melhorar ainda mais tal relação e, obviamente, o site </w:t>
      </w:r>
      <w:smartTag w:uri="urn:schemas-microsoft-com:office:smarttags" w:element="PersonName">
        <w:smartTagPr>
          <w:attr w:name="ProductID" w:val="em si. Com"/>
        </w:smartTagPr>
        <w:r>
          <w:t>em si. Com</w:t>
        </w:r>
      </w:smartTag>
      <w:r>
        <w:t xml:space="preserve"> tais elementos, buscamos nos diferenciar dos demais, e atingir nossos objetivos para/com o público alvo, chegando enfim ao sucesso de nosso projeto.</w:t>
      </w:r>
    </w:p>
    <w:p w:rsidR="00FA0E52" w:rsidRDefault="00FA0E52" w:rsidP="00FA0E52">
      <w:pPr>
        <w:spacing w:after="240" w:line="240" w:lineRule="auto"/>
        <w:rPr>
          <w:rFonts w:asciiTheme="majorHAnsi" w:eastAsia="Times New Roman" w:hAnsiTheme="majorHAnsi" w:cs="Tahoma"/>
          <w:b/>
          <w:bCs/>
          <w:i/>
          <w:sz w:val="28"/>
          <w:szCs w:val="28"/>
        </w:rPr>
      </w:pPr>
      <w:r>
        <w:br w:type="page"/>
      </w:r>
    </w:p>
    <w:p w:rsidR="00FA0E52" w:rsidRDefault="00FA0E52" w:rsidP="00FA0E52">
      <w:pPr>
        <w:pStyle w:val="Ttulo1"/>
      </w:pPr>
      <w:bookmarkStart w:id="9" w:name="_Toc295483425"/>
      <w:bookmarkStart w:id="10" w:name="_Toc295850860"/>
      <w:r w:rsidRPr="00120E36">
        <w:lastRenderedPageBreak/>
        <w:t>Organograma do Site</w:t>
      </w:r>
      <w:bookmarkEnd w:id="9"/>
      <w:bookmarkEnd w:id="10"/>
      <w:r w:rsidRPr="00120E36">
        <w:tab/>
      </w:r>
    </w:p>
    <w:p w:rsidR="00FA0E52" w:rsidRPr="00C67722" w:rsidRDefault="00FA0E52" w:rsidP="00FA0E52">
      <w:r>
        <w:rPr>
          <w:noProof/>
          <w:lang w:eastAsia="pt-B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527050</wp:posOffset>
            </wp:positionV>
            <wp:extent cx="5133975" cy="2828925"/>
            <wp:effectExtent l="19050" t="0" r="9525" b="0"/>
            <wp:wrapSquare wrapText="bothSides"/>
            <wp:docPr id="9" name="Diagrama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anchor>
        </w:drawing>
      </w:r>
    </w:p>
    <w:p w:rsidR="00FA0E52" w:rsidRPr="00120E36" w:rsidRDefault="00FA0E52" w:rsidP="00FA0E52">
      <w:pPr>
        <w:rPr>
          <w:b/>
        </w:rPr>
      </w:pPr>
    </w:p>
    <w:p w:rsidR="00FA0E52" w:rsidRDefault="00FA0E52" w:rsidP="00FA0E52">
      <w:pPr>
        <w:jc w:val="both"/>
        <w:rPr>
          <w:b/>
        </w:rPr>
      </w:pPr>
    </w:p>
    <w:p w:rsidR="00FA0E52" w:rsidRDefault="00FA0E52" w:rsidP="00FA0E52">
      <w:pPr>
        <w:jc w:val="both"/>
        <w:rPr>
          <w:b/>
        </w:rPr>
      </w:pPr>
    </w:p>
    <w:p w:rsidR="00FA0E52" w:rsidRDefault="00FA0E52" w:rsidP="00FA0E52">
      <w:pPr>
        <w:jc w:val="both"/>
        <w:rPr>
          <w:b/>
        </w:rPr>
      </w:pPr>
    </w:p>
    <w:p w:rsidR="00FA0E52" w:rsidRDefault="00FA0E52" w:rsidP="00FA0E52">
      <w:pPr>
        <w:jc w:val="both"/>
        <w:rPr>
          <w:b/>
        </w:rPr>
      </w:pPr>
    </w:p>
    <w:p w:rsidR="00FA0E52" w:rsidRDefault="00FA0E52" w:rsidP="00FA0E52">
      <w:pPr>
        <w:jc w:val="both"/>
        <w:rPr>
          <w:b/>
        </w:rPr>
      </w:pPr>
    </w:p>
    <w:p w:rsidR="00C67032" w:rsidRDefault="00FA0E52" w:rsidP="006D3B32">
      <w:pPr>
        <w:jc w:val="both"/>
        <w:rPr>
          <w:rFonts w:ascii="Cambria" w:eastAsia="Times New Roman" w:hAnsi="Cambria"/>
          <w:b/>
          <w:bCs/>
          <w:i/>
          <w:sz w:val="28"/>
          <w:szCs w:val="28"/>
        </w:rPr>
      </w:pPr>
      <w:r>
        <w:rPr>
          <w:b/>
        </w:rPr>
        <w:br w:type="page"/>
      </w:r>
    </w:p>
    <w:p w:rsidR="00C67032" w:rsidRDefault="00C67032" w:rsidP="00C67032">
      <w:pPr>
        <w:pStyle w:val="Ttulo1"/>
      </w:pPr>
      <w:bookmarkStart w:id="11" w:name="_Toc295850861"/>
      <w:r>
        <w:lastRenderedPageBreak/>
        <w:t>Botões</w:t>
      </w:r>
      <w:r w:rsidR="00D91538">
        <w:t>/</w:t>
      </w:r>
      <w:r w:rsidR="00EE5FD7">
        <w:t>Ícones</w:t>
      </w:r>
      <w:bookmarkEnd w:id="11"/>
    </w:p>
    <w:p w:rsidR="00C67032" w:rsidRDefault="00C67032" w:rsidP="00C67032"/>
    <w:p w:rsidR="001F6DED" w:rsidRDefault="003B76E7" w:rsidP="001F6DED">
      <w:pPr>
        <w:pStyle w:val="Ttulo1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left:0;text-align:left;margin-left:23.7pt;margin-top:135.35pt;width:170.1pt;height:34.05pt;z-index:251702272;mso-width-percent:400;mso-height-percent:200;mso-width-percent:400;mso-height-percent:200;mso-width-relative:margin;mso-height-relative:margin" filled="f" stroked="f">
            <v:textbox style="mso-fit-shape-to-text:t">
              <w:txbxContent>
                <w:p w:rsidR="003B631A" w:rsidRDefault="003B631A" w:rsidP="003B631A">
                  <w:pPr>
                    <w:spacing w:after="0" w:line="480" w:lineRule="auto"/>
                  </w:pPr>
                  <w:r>
                    <w:t>Menos (volume)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30" type="#_x0000_t202" style="position:absolute;left:0;text-align:left;margin-left:25.55pt;margin-top:109.1pt;width:129pt;height:25.5pt;z-index:251700224" filled="f" stroked="f">
            <v:textbox>
              <w:txbxContent>
                <w:p w:rsidR="003B631A" w:rsidRDefault="003B631A" w:rsidP="003B631A">
                  <w:pPr>
                    <w:spacing w:after="0" w:line="480" w:lineRule="auto"/>
                  </w:pPr>
                  <w:r>
                    <w:t>Mais (volume)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9" type="#_x0000_t202" style="position:absolute;left:0;text-align:left;margin-left:25.95pt;margin-top:80.6pt;width:167.25pt;height:27pt;z-index:251699200" filled="f" stroked="f">
            <v:textbox>
              <w:txbxContent>
                <w:p w:rsidR="003B631A" w:rsidRDefault="003B631A" w:rsidP="003B631A">
                  <w:pPr>
                    <w:spacing w:after="0" w:line="480" w:lineRule="auto"/>
                  </w:pPr>
                  <w:r>
                    <w:t>Avançar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Mais (volume)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Menos (volume)</w:t>
                  </w:r>
                </w:p>
                <w:p w:rsidR="003B631A" w:rsidRDefault="003B631A" w:rsidP="003B631A"/>
                <w:p w:rsidR="003B631A" w:rsidRDefault="003B631A"/>
              </w:txbxContent>
            </v:textbox>
          </v:shape>
        </w:pict>
      </w:r>
      <w:r>
        <w:rPr>
          <w:noProof/>
        </w:rPr>
        <w:pict>
          <v:shape id="_x0000_s1028" type="#_x0000_t202" style="position:absolute;left:0;text-align:left;margin-left:26.3pt;margin-top:55.5pt;width:170.1pt;height:34.05pt;z-index:251698176;mso-width-percent:400;mso-height-percent:200;mso-width-percent:400;mso-height-percent:200;mso-width-relative:margin;mso-height-relative:margin" filled="f" stroked="f">
            <v:textbox style="mso-fit-shape-to-text:t">
              <w:txbxContent>
                <w:p w:rsidR="003B631A" w:rsidRDefault="003B631A" w:rsidP="003B631A">
                  <w:pPr>
                    <w:spacing w:after="0" w:line="480" w:lineRule="auto"/>
                  </w:pPr>
                  <w:r>
                    <w:t>Pause</w:t>
                  </w:r>
                </w:p>
              </w:txbxContent>
            </v:textbox>
          </v:shape>
        </w:pict>
      </w:r>
      <w:r>
        <w:rPr>
          <w:noProof/>
          <w:lang w:eastAsia="pt-BR"/>
        </w:rPr>
        <w:pict>
          <v:shape id="_x0000_s1027" type="#_x0000_t202" style="position:absolute;left:0;text-align:left;margin-left:26.3pt;margin-top:35.6pt;width:178.15pt;height:23.25pt;z-index:251696128" filled="f" stroked="f">
            <v:textbox>
              <w:txbxContent>
                <w:p w:rsidR="003B631A" w:rsidRDefault="003B631A" w:rsidP="003B631A">
                  <w:pPr>
                    <w:spacing w:after="0" w:line="480" w:lineRule="auto"/>
                  </w:pPr>
                  <w:proofErr w:type="spellStart"/>
                  <w:r>
                    <w:t>Stop</w:t>
                  </w:r>
                  <w:proofErr w:type="spellEnd"/>
                  <w:r>
                    <w:t>/Play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Pause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Avançar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Mais (volume)</w:t>
                  </w:r>
                </w:p>
                <w:p w:rsidR="003B631A" w:rsidRDefault="003B631A" w:rsidP="003B631A">
                  <w:pPr>
                    <w:spacing w:after="0" w:line="480" w:lineRule="auto"/>
                  </w:pPr>
                  <w:r>
                    <w:t>Menos (volume)</w:t>
                  </w:r>
                </w:p>
                <w:p w:rsidR="003B631A" w:rsidRDefault="003B631A"/>
              </w:txbxContent>
            </v:textbox>
          </v:shape>
        </w:pict>
      </w:r>
      <w:r>
        <w:rPr>
          <w:noProof/>
        </w:rPr>
        <w:pict>
          <v:shape id="_x0000_s1026" type="#_x0000_t202" style="position:absolute;left:0;text-align:left;margin-left:24.8pt;margin-top:16.45pt;width:170.1pt;height:21.4pt;z-index:251695104;mso-width-percent:400;mso-width-percent:400;mso-width-relative:margin;mso-height-relative:margin" filled="f" stroked="f">
            <v:textbox style="mso-next-textbox:#_x0000_s1026">
              <w:txbxContent>
                <w:p w:rsidR="001A1476" w:rsidRDefault="003B631A" w:rsidP="003B631A">
                  <w:pPr>
                    <w:spacing w:after="0" w:line="480" w:lineRule="auto"/>
                  </w:pPr>
                  <w:r>
                    <w:t>Retroceder</w:t>
                  </w:r>
                </w:p>
              </w:txbxContent>
            </v:textbox>
          </v:shape>
        </w:pict>
      </w:r>
      <w:r w:rsidR="001A1476">
        <w:rPr>
          <w:noProof/>
          <w:lang w:eastAsia="pt-BR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175895</wp:posOffset>
            </wp:positionV>
            <wp:extent cx="438150" cy="2219325"/>
            <wp:effectExtent l="19050" t="0" r="0" b="0"/>
            <wp:wrapSquare wrapText="bothSides"/>
            <wp:docPr id="5" name="Imagem 4" descr="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toes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6DED">
        <w:br w:type="page"/>
      </w:r>
      <w:bookmarkStart w:id="12" w:name="_Toc295850862"/>
      <w:r w:rsidR="001F6DED">
        <w:lastRenderedPageBreak/>
        <w:t>Logotipo Empresa Desenvolvedora</w:t>
      </w:r>
      <w:bookmarkEnd w:id="12"/>
    </w:p>
    <w:p w:rsidR="00BA5CBB" w:rsidRDefault="00BA5CBB">
      <w:pPr>
        <w:spacing w:after="240" w:line="240" w:lineRule="auto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1910715</wp:posOffset>
            </wp:positionH>
            <wp:positionV relativeFrom="paragraph">
              <wp:posOffset>317500</wp:posOffset>
            </wp:positionV>
            <wp:extent cx="1704975" cy="2667000"/>
            <wp:effectExtent l="19050" t="0" r="9525" b="0"/>
            <wp:wrapSquare wrapText="bothSides"/>
            <wp:docPr id="16" name="Imagem 15" descr="loov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vu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Pr="00BA5CBB" w:rsidRDefault="00BA5CBB">
      <w:pPr>
        <w:spacing w:after="240" w:line="240" w:lineRule="auto"/>
        <w:rPr>
          <w:b/>
          <w:noProof/>
          <w:lang w:eastAsia="pt-BR"/>
        </w:rPr>
      </w:pPr>
      <w:r w:rsidRPr="00BA5CBB">
        <w:rPr>
          <w:b/>
          <w:noProof/>
          <w:lang w:eastAsia="pt-BR"/>
        </w:rPr>
        <w:t>LEIS GESTALT</w:t>
      </w:r>
    </w:p>
    <w:p w:rsidR="006776CB" w:rsidRPr="000918AE" w:rsidRDefault="006776CB" w:rsidP="00941B0B">
      <w:pPr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 w:rsidRPr="000918AE">
        <w:rPr>
          <w:b/>
        </w:rPr>
        <w:t>Pregnância</w:t>
      </w:r>
      <w:proofErr w:type="spellEnd"/>
      <w:r w:rsidRPr="000918AE">
        <w:rPr>
          <w:b/>
        </w:rPr>
        <w:t xml:space="preserve"> Da Forma</w:t>
      </w:r>
    </w:p>
    <w:p w:rsidR="006776CB" w:rsidRDefault="006776CB" w:rsidP="00941B0B">
      <w:pPr>
        <w:spacing w:line="360" w:lineRule="auto"/>
        <w:jc w:val="both"/>
      </w:pPr>
      <w:r>
        <w:t xml:space="preserve">Existe alta </w:t>
      </w:r>
      <w:proofErr w:type="spellStart"/>
      <w:r>
        <w:t>pregnância</w:t>
      </w:r>
      <w:proofErr w:type="spellEnd"/>
      <w:r>
        <w:t xml:space="preserve"> da forma, pois conseguimos ver claramente todos os objetos da imagem, de maneira que não fiquem ofuscadas, mas sim uma bela compreensão das segregações de elementos. Exemplo: sabemos onde termina cada traço da imagem da caveira.</w:t>
      </w:r>
    </w:p>
    <w:p w:rsidR="00BA5CBB" w:rsidRPr="006776CB" w:rsidRDefault="006776CB" w:rsidP="00941B0B">
      <w:pPr>
        <w:pStyle w:val="PargrafodaLista"/>
        <w:numPr>
          <w:ilvl w:val="0"/>
          <w:numId w:val="1"/>
        </w:numPr>
        <w:spacing w:after="240" w:line="360" w:lineRule="auto"/>
        <w:jc w:val="both"/>
        <w:rPr>
          <w:noProof/>
          <w:lang w:eastAsia="pt-BR"/>
        </w:rPr>
      </w:pPr>
      <w:r>
        <w:rPr>
          <w:b/>
          <w:noProof/>
          <w:lang w:eastAsia="pt-BR"/>
        </w:rPr>
        <w:t>Equilibrio (Peso e Direção)</w:t>
      </w:r>
    </w:p>
    <w:p w:rsidR="00BA5CBB" w:rsidRDefault="006776CB" w:rsidP="00941B0B">
      <w:pPr>
        <w:spacing w:after="240" w:line="360" w:lineRule="auto"/>
        <w:jc w:val="both"/>
        <w:rPr>
          <w:noProof/>
          <w:lang w:eastAsia="pt-BR"/>
        </w:rPr>
      </w:pPr>
      <w:r>
        <w:rPr>
          <w:noProof/>
          <w:lang w:eastAsia="pt-BR"/>
        </w:rPr>
        <w:t>O circulo com o “L” está localizado bem no meio da imagem e ao seu redor estão os galhos e as folhas, de modo ocupar bem o espaço, dando equilibrio ao todo.</w:t>
      </w:r>
    </w:p>
    <w:p w:rsidR="006776CB" w:rsidRPr="00941B0B" w:rsidRDefault="00941B0B" w:rsidP="00941B0B">
      <w:pPr>
        <w:pStyle w:val="PargrafodaLista"/>
        <w:numPr>
          <w:ilvl w:val="0"/>
          <w:numId w:val="1"/>
        </w:numPr>
        <w:spacing w:after="240" w:line="360" w:lineRule="auto"/>
        <w:jc w:val="both"/>
        <w:rPr>
          <w:noProof/>
          <w:lang w:eastAsia="pt-BR"/>
        </w:rPr>
      </w:pPr>
      <w:r>
        <w:rPr>
          <w:b/>
          <w:noProof/>
          <w:lang w:eastAsia="pt-BR"/>
        </w:rPr>
        <w:t>Simplicidade</w:t>
      </w:r>
    </w:p>
    <w:p w:rsidR="00941B0B" w:rsidRDefault="00941B0B" w:rsidP="00941B0B">
      <w:pPr>
        <w:spacing w:after="240" w:line="360" w:lineRule="auto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Todos os elementos na imagem são simples, ou seja não apresentam traços complexos nem volume, nem sombras e efeitos, desde a fonte utilizada para escrever o nome da empresa até os ramos e galhos. </w:t>
      </w:r>
    </w:p>
    <w:p w:rsidR="00F33886" w:rsidRPr="00F33886" w:rsidRDefault="00F33886" w:rsidP="00F33886">
      <w:pPr>
        <w:pStyle w:val="PargrafodaLista"/>
        <w:spacing w:after="240" w:line="360" w:lineRule="auto"/>
        <w:ind w:left="360"/>
        <w:jc w:val="both"/>
        <w:rPr>
          <w:noProof/>
          <w:lang w:eastAsia="pt-BR"/>
        </w:rPr>
      </w:pPr>
    </w:p>
    <w:p w:rsidR="00F33886" w:rsidRPr="00F33886" w:rsidRDefault="00F33886" w:rsidP="00F33886">
      <w:pPr>
        <w:pStyle w:val="PargrafodaLista"/>
        <w:spacing w:after="240" w:line="360" w:lineRule="auto"/>
        <w:ind w:left="360"/>
        <w:jc w:val="both"/>
        <w:rPr>
          <w:noProof/>
          <w:lang w:eastAsia="pt-BR"/>
        </w:rPr>
      </w:pPr>
    </w:p>
    <w:p w:rsidR="00F33886" w:rsidRPr="00F33886" w:rsidRDefault="00F33886" w:rsidP="00F33886">
      <w:pPr>
        <w:pStyle w:val="PargrafodaLista"/>
        <w:spacing w:after="240" w:line="360" w:lineRule="auto"/>
        <w:ind w:left="360"/>
        <w:jc w:val="both"/>
        <w:rPr>
          <w:noProof/>
          <w:lang w:eastAsia="pt-BR"/>
        </w:rPr>
      </w:pPr>
    </w:p>
    <w:p w:rsidR="00F33886" w:rsidRPr="00F33886" w:rsidRDefault="00F33886" w:rsidP="00F33886">
      <w:pPr>
        <w:pStyle w:val="PargrafodaLista"/>
        <w:spacing w:after="240" w:line="360" w:lineRule="auto"/>
        <w:ind w:left="360"/>
        <w:jc w:val="both"/>
        <w:rPr>
          <w:noProof/>
          <w:lang w:eastAsia="pt-BR"/>
        </w:rPr>
      </w:pPr>
    </w:p>
    <w:p w:rsidR="00F33886" w:rsidRPr="00F33886" w:rsidRDefault="00F33886" w:rsidP="00F33886">
      <w:pPr>
        <w:pStyle w:val="PargrafodaLista"/>
        <w:numPr>
          <w:ilvl w:val="0"/>
          <w:numId w:val="1"/>
        </w:numPr>
        <w:spacing w:after="240" w:line="360" w:lineRule="auto"/>
        <w:jc w:val="both"/>
        <w:rPr>
          <w:noProof/>
          <w:lang w:eastAsia="pt-BR"/>
        </w:rPr>
      </w:pPr>
      <w:r>
        <w:rPr>
          <w:b/>
          <w:noProof/>
          <w:lang w:eastAsia="pt-BR"/>
        </w:rPr>
        <w:lastRenderedPageBreak/>
        <w:t>Coerência</w:t>
      </w:r>
    </w:p>
    <w:p w:rsidR="00F33886" w:rsidRPr="00F33886" w:rsidRDefault="00F33886" w:rsidP="00F33886">
      <w:pPr>
        <w:spacing w:after="240" w:line="360" w:lineRule="auto"/>
        <w:jc w:val="both"/>
        <w:rPr>
          <w:noProof/>
          <w:lang w:eastAsia="pt-BR"/>
        </w:rPr>
      </w:pPr>
      <w:r w:rsidRPr="00F33886">
        <w:rPr>
          <w:noProof/>
          <w:lang w:eastAsia="pt-BR"/>
        </w:rPr>
        <w:t>O conceito de</w:t>
      </w:r>
      <w:r>
        <w:rPr>
          <w:noProof/>
          <w:lang w:eastAsia="pt-BR"/>
        </w:rPr>
        <w:t xml:space="preserve"> coerência se caracteriza por uma organização visual do objeto em que o resulta</w:t>
      </w:r>
      <w:r w:rsidR="00E41A3C">
        <w:rPr>
          <w:noProof/>
          <w:lang w:eastAsia="pt-BR"/>
        </w:rPr>
        <w:t>do</w:t>
      </w:r>
      <w:r>
        <w:rPr>
          <w:noProof/>
          <w:lang w:eastAsia="pt-BR"/>
        </w:rPr>
        <w:t xml:space="preserve"> formal se apresenta absolutamente integrado e harmonioso em relação ao seu todo. Expressa sobretudo compatibilidade de estilo e linguagem formal uniforme</w:t>
      </w:r>
      <w:r w:rsidR="00E41A3C">
        <w:rPr>
          <w:noProof/>
          <w:lang w:eastAsia="pt-BR"/>
        </w:rPr>
        <w:t>. Todos os elementos do logo são compativeis uns com os outros, de modo que o todo forma uma imagem agradável, combinando cores e formas.</w:t>
      </w:r>
    </w:p>
    <w:p w:rsidR="00BA5CBB" w:rsidRDefault="00BA5CBB" w:rsidP="00941B0B">
      <w:pPr>
        <w:spacing w:after="240" w:line="360" w:lineRule="auto"/>
        <w:jc w:val="both"/>
        <w:rPr>
          <w:noProof/>
          <w:lang w:eastAsia="pt-BR"/>
        </w:rPr>
      </w:pPr>
    </w:p>
    <w:p w:rsidR="00BA5CBB" w:rsidRDefault="00BA5CBB" w:rsidP="00941B0B">
      <w:pPr>
        <w:spacing w:after="240" w:line="360" w:lineRule="auto"/>
        <w:jc w:val="both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BA5CBB">
      <w:pPr>
        <w:spacing w:after="240" w:line="240" w:lineRule="auto"/>
        <w:rPr>
          <w:noProof/>
          <w:lang w:eastAsia="pt-BR"/>
        </w:rPr>
      </w:pPr>
    </w:p>
    <w:p w:rsidR="00BA5CBB" w:rsidRDefault="001F6DED">
      <w:pPr>
        <w:spacing w:after="240" w:line="240" w:lineRule="auto"/>
      </w:pPr>
      <w:r>
        <w:br w:type="page"/>
      </w:r>
    </w:p>
    <w:p w:rsidR="00BE5BE7" w:rsidRDefault="00BE5BE7" w:rsidP="00C8646F">
      <w:pPr>
        <w:pStyle w:val="Ttulo1"/>
      </w:pPr>
      <w:bookmarkStart w:id="13" w:name="_Toc295850863"/>
      <w:r>
        <w:lastRenderedPageBreak/>
        <w:t>Logotipo</w:t>
      </w:r>
      <w:r w:rsidR="009B0283">
        <w:t xml:space="preserve"> </w:t>
      </w:r>
      <w:r w:rsidR="001F6DED">
        <w:t xml:space="preserve">Empresa </w:t>
      </w:r>
      <w:r w:rsidR="0037086D">
        <w:t xml:space="preserve">Cliente </w:t>
      </w:r>
      <w:r w:rsidR="009B0283">
        <w:t>Anterior</w:t>
      </w:r>
      <w:bookmarkEnd w:id="13"/>
    </w:p>
    <w:p w:rsidR="00BE5BE7" w:rsidRPr="00574384" w:rsidRDefault="00BE5BE7" w:rsidP="00BE5BE7"/>
    <w:p w:rsidR="00BE5BE7" w:rsidRDefault="00BE5BE7" w:rsidP="00BE5BE7">
      <w:pPr>
        <w:rPr>
          <w:b/>
        </w:rPr>
      </w:pPr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1910715</wp:posOffset>
            </wp:positionH>
            <wp:positionV relativeFrom="paragraph">
              <wp:posOffset>193675</wp:posOffset>
            </wp:positionV>
            <wp:extent cx="1866900" cy="2400300"/>
            <wp:effectExtent l="19050" t="0" r="0" b="0"/>
            <wp:wrapSquare wrapText="bothSides"/>
            <wp:docPr id="46" name="Imagem 46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logo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5BE7" w:rsidRDefault="00BE5BE7" w:rsidP="00BE5BE7">
      <w:pPr>
        <w:rPr>
          <w:b/>
          <w:color w:val="FF0000"/>
        </w:rPr>
      </w:pPr>
    </w:p>
    <w:p w:rsidR="00BE5BE7" w:rsidRDefault="00BE5BE7" w:rsidP="00BE5BE7">
      <w:pPr>
        <w:rPr>
          <w:b/>
          <w:color w:val="FF0000"/>
        </w:rPr>
      </w:pPr>
    </w:p>
    <w:p w:rsidR="00BE5BE7" w:rsidRDefault="00BE5BE7" w:rsidP="00BE5BE7">
      <w:pPr>
        <w:ind w:right="7653"/>
        <w:rPr>
          <w:b/>
          <w:color w:val="FF0000"/>
        </w:rPr>
      </w:pPr>
    </w:p>
    <w:p w:rsidR="00BE5BE7" w:rsidRDefault="00BE5BE7" w:rsidP="00BE5BE7">
      <w:pPr>
        <w:rPr>
          <w:b/>
          <w:color w:val="FF0000"/>
        </w:rPr>
      </w:pPr>
    </w:p>
    <w:p w:rsidR="00BE5BE7" w:rsidRDefault="00BE5BE7" w:rsidP="00BE5BE7">
      <w:pPr>
        <w:rPr>
          <w:b/>
          <w:color w:val="FF0000"/>
        </w:rPr>
      </w:pPr>
    </w:p>
    <w:p w:rsidR="00BE5BE7" w:rsidRDefault="00BE5BE7" w:rsidP="00BE5BE7">
      <w:pPr>
        <w:rPr>
          <w:b/>
          <w:color w:val="FF0000"/>
        </w:rPr>
      </w:pPr>
    </w:p>
    <w:p w:rsidR="00BE5BE7" w:rsidRDefault="00BE5BE7" w:rsidP="00BE5BE7">
      <w:pPr>
        <w:rPr>
          <w:b/>
        </w:rPr>
      </w:pPr>
    </w:p>
    <w:p w:rsidR="00BE5BE7" w:rsidRDefault="00BE5BE7" w:rsidP="00BE5BE7">
      <w:pPr>
        <w:rPr>
          <w:b/>
        </w:rPr>
      </w:pPr>
    </w:p>
    <w:p w:rsidR="00BE5BE7" w:rsidRDefault="00BE5BE7" w:rsidP="00BE5BE7">
      <w:pPr>
        <w:rPr>
          <w:b/>
        </w:rPr>
      </w:pPr>
    </w:p>
    <w:p w:rsidR="00BE5BE7" w:rsidRPr="005D6717" w:rsidRDefault="00BE5BE7" w:rsidP="00BE5BE7">
      <w:pPr>
        <w:rPr>
          <w:rStyle w:val="TtulodoLivro"/>
        </w:rPr>
      </w:pPr>
      <w:r w:rsidRPr="005D6717">
        <w:rPr>
          <w:rStyle w:val="TtulodoLivro"/>
        </w:rPr>
        <w:t>LEIS DA GESTALT</w:t>
      </w:r>
    </w:p>
    <w:p w:rsidR="00BE5BE7" w:rsidRPr="000918AE" w:rsidRDefault="00BE5BE7" w:rsidP="00BE5BE7">
      <w:pPr>
        <w:numPr>
          <w:ilvl w:val="0"/>
          <w:numId w:val="1"/>
        </w:numPr>
        <w:rPr>
          <w:b/>
        </w:rPr>
      </w:pPr>
      <w:proofErr w:type="spellStart"/>
      <w:r w:rsidRPr="000918AE">
        <w:rPr>
          <w:b/>
        </w:rPr>
        <w:t>Pregnância</w:t>
      </w:r>
      <w:proofErr w:type="spellEnd"/>
      <w:r w:rsidRPr="000918AE">
        <w:rPr>
          <w:b/>
        </w:rPr>
        <w:t xml:space="preserve"> Da Forma</w:t>
      </w:r>
    </w:p>
    <w:p w:rsidR="00BE5BE7" w:rsidRDefault="00BE5BE7" w:rsidP="00BA5CBB">
      <w:pPr>
        <w:spacing w:line="360" w:lineRule="auto"/>
        <w:jc w:val="both"/>
      </w:pPr>
      <w:r>
        <w:t xml:space="preserve">Existe alta </w:t>
      </w:r>
      <w:proofErr w:type="spellStart"/>
      <w:r>
        <w:t>pregnância</w:t>
      </w:r>
      <w:proofErr w:type="spellEnd"/>
      <w:r>
        <w:t xml:space="preserve"> da forma, pois conseguimos ver claramente todos os objetos da imagem, de maneira que não fiquem ofuscadas, mas sim uma bela compreensão das segregações de elementos. Exemplo: sabemos onde termina cada traço da imagem da caveira.</w:t>
      </w:r>
    </w:p>
    <w:p w:rsidR="00BE5BE7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Fechamento</w:t>
      </w:r>
    </w:p>
    <w:p w:rsidR="00BE5BE7" w:rsidRPr="000F0D70" w:rsidRDefault="00BE5BE7" w:rsidP="00BA5CBB">
      <w:pPr>
        <w:spacing w:line="360" w:lineRule="auto"/>
        <w:jc w:val="both"/>
      </w:pPr>
      <w:r>
        <w:t>Os quadrados que compõe a caveira, não estão unidos, no entanto temos essa sensação pela forma como eles foram dispostos, criando apenas uma ilusão de fechamento, que é essencial para compreensão do objeto em questão.</w:t>
      </w: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Continuidade</w:t>
      </w:r>
    </w:p>
    <w:p w:rsidR="00BE5BE7" w:rsidRDefault="00BE5BE7" w:rsidP="00BA5CBB">
      <w:pPr>
        <w:spacing w:line="360" w:lineRule="auto"/>
        <w:jc w:val="both"/>
      </w:pPr>
      <w:r>
        <w:t>Os quadrados verdes a principio são apenas quadrados verdes jogados na imagem. Entretanto pela forma como foram dispostos, ou seja, pela sua organização visual percebe-se que na verdade não são apenas quadrados verdes, mas sim elementos que formam uma caveira.</w:t>
      </w:r>
    </w:p>
    <w:p w:rsidR="0062320D" w:rsidRDefault="0062320D" w:rsidP="00BA5CBB">
      <w:pPr>
        <w:spacing w:line="360" w:lineRule="auto"/>
        <w:jc w:val="both"/>
      </w:pPr>
    </w:p>
    <w:p w:rsidR="0062320D" w:rsidRDefault="0062320D" w:rsidP="00BA5CBB">
      <w:pPr>
        <w:spacing w:line="360" w:lineRule="auto"/>
        <w:jc w:val="both"/>
      </w:pPr>
    </w:p>
    <w:p w:rsidR="0062320D" w:rsidRDefault="0062320D" w:rsidP="00BA5CBB">
      <w:pPr>
        <w:spacing w:line="360" w:lineRule="auto"/>
        <w:jc w:val="both"/>
      </w:pP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lastRenderedPageBreak/>
        <w:t>Equilíbrio</w:t>
      </w:r>
    </w:p>
    <w:p w:rsidR="00BE5BE7" w:rsidRDefault="00BE5BE7" w:rsidP="00BA5CBB">
      <w:pPr>
        <w:spacing w:line="360" w:lineRule="auto"/>
        <w:jc w:val="both"/>
      </w:pPr>
      <w:r>
        <w:t>Existe um equilíbrio de peso e direção. O peso está concentrado na parte central da imagem, onde a caveira é o foco, e o resto do nome “JOI&amp;D” junto com o restante dos quadrados na parte inferior, causando o equilíbrio central, e externo da imagem.</w:t>
      </w: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Simetria</w:t>
      </w:r>
    </w:p>
    <w:p w:rsidR="00BE5BE7" w:rsidRDefault="00BE5BE7" w:rsidP="00BA5CBB">
      <w:pPr>
        <w:spacing w:line="360" w:lineRule="auto"/>
        <w:jc w:val="both"/>
      </w:pPr>
      <w:r>
        <w:t>Existe também a simetria, pois os objetos são iguais, ou então semelhantes, no caso dos pixels. Não existe um contraste ou algo que saia do padrão dos pixels.</w:t>
      </w: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Minimidade</w:t>
      </w:r>
    </w:p>
    <w:p w:rsidR="00BE5BE7" w:rsidRDefault="00BE5BE7" w:rsidP="00BA5CBB">
      <w:pPr>
        <w:spacing w:line="360" w:lineRule="auto"/>
        <w:jc w:val="both"/>
      </w:pPr>
      <w:r>
        <w:t xml:space="preserve"> Existe a Minimidade dos objetos. Não existe nenhum traço muito estilizado ou customizado. Apenas o desenho da caveira, junto de elementos informacionais, mas muito reduzido: “jogos+</w:t>
      </w:r>
      <w:proofErr w:type="spellStart"/>
      <w:r>
        <w:t>info</w:t>
      </w:r>
      <w:proofErr w:type="spellEnd"/>
      <w:r>
        <w:t>+</w:t>
      </w:r>
      <w:proofErr w:type="spellStart"/>
      <w:r>
        <w:t>down</w:t>
      </w:r>
      <w:proofErr w:type="spellEnd"/>
      <w:r>
        <w:t>”. E também o nome da empresa, que não apresenta nenhum traço marcante, a não ser a cor que se destaca.</w:t>
      </w: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Redundância</w:t>
      </w:r>
    </w:p>
    <w:p w:rsidR="00BE5BE7" w:rsidRDefault="00BE5BE7" w:rsidP="00BA5CBB">
      <w:pPr>
        <w:spacing w:line="360" w:lineRule="auto"/>
        <w:jc w:val="both"/>
      </w:pPr>
      <w:r>
        <w:t>Existe redundância na formação da caveira, dos quadrados, para repetir e chamar a atenção da formação da imagem por meio delas. Elas se repetem até o término da imagem.</w:t>
      </w:r>
    </w:p>
    <w:p w:rsidR="00BE5BE7" w:rsidRPr="000918AE" w:rsidRDefault="00BE5BE7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Superficialidade</w:t>
      </w:r>
    </w:p>
    <w:p w:rsidR="00BE5BE7" w:rsidRPr="00D955CA" w:rsidRDefault="00BE5BE7" w:rsidP="00BA5CBB">
      <w:pPr>
        <w:spacing w:line="360" w:lineRule="auto"/>
        <w:jc w:val="both"/>
      </w:pPr>
      <w:r>
        <w:t>Existe a superficialidade da imagem, nenhuma perspectiva da imagem pode ser tirada, apenas a representação no plano, ou seja, a visão única da frente da imagem.</w:t>
      </w:r>
    </w:p>
    <w:p w:rsidR="009B0283" w:rsidRDefault="009B0283">
      <w:pPr>
        <w:spacing w:after="240" w:line="240" w:lineRule="auto"/>
        <w:rPr>
          <w:b/>
        </w:rPr>
      </w:pPr>
      <w:r>
        <w:rPr>
          <w:b/>
        </w:rPr>
        <w:br w:type="page"/>
      </w:r>
    </w:p>
    <w:p w:rsidR="00BE5BE7" w:rsidRDefault="009B0283" w:rsidP="009B0283">
      <w:pPr>
        <w:pStyle w:val="Ttulo1"/>
      </w:pPr>
      <w:bookmarkStart w:id="14" w:name="_Toc295850864"/>
      <w:r>
        <w:lastRenderedPageBreak/>
        <w:t>Logotipo</w:t>
      </w:r>
      <w:r w:rsidR="001F6DED">
        <w:t xml:space="preserve"> Empresa</w:t>
      </w:r>
      <w:r w:rsidR="0037086D">
        <w:t xml:space="preserve"> Cliente</w:t>
      </w:r>
      <w:r>
        <w:t xml:space="preserve"> Atual</w:t>
      </w:r>
      <w:bookmarkEnd w:id="14"/>
    </w:p>
    <w:p w:rsidR="00BE5BE7" w:rsidRPr="008B2210" w:rsidRDefault="00BE5BE7" w:rsidP="00BE5BE7">
      <w:pPr>
        <w:rPr>
          <w:rFonts w:ascii="Cambria" w:eastAsia="Times New Roman" w:hAnsi="Cambria"/>
          <w:b/>
          <w:color w:val="365F91"/>
          <w:sz w:val="28"/>
          <w:szCs w:val="28"/>
        </w:rPr>
      </w:pPr>
    </w:p>
    <w:p w:rsidR="00A20208" w:rsidRDefault="00A20208" w:rsidP="00F5298A">
      <w:pPr>
        <w:pStyle w:val="Ttulo1"/>
      </w:pPr>
      <w:r>
        <w:rPr>
          <w:noProof/>
          <w:lang w:eastAsia="pt-BR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491490</wp:posOffset>
            </wp:positionH>
            <wp:positionV relativeFrom="paragraph">
              <wp:posOffset>160655</wp:posOffset>
            </wp:positionV>
            <wp:extent cx="4429760" cy="1619250"/>
            <wp:effectExtent l="19050" t="0" r="8890" b="0"/>
            <wp:wrapSquare wrapText="bothSides"/>
            <wp:docPr id="14" name="Imagem 12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208" w:rsidRDefault="00A20208" w:rsidP="00F5298A">
      <w:pPr>
        <w:pStyle w:val="Ttulo1"/>
      </w:pPr>
    </w:p>
    <w:p w:rsidR="00A20208" w:rsidRDefault="00A20208" w:rsidP="00F5298A">
      <w:pPr>
        <w:pStyle w:val="Ttulo1"/>
      </w:pPr>
    </w:p>
    <w:p w:rsidR="00A20208" w:rsidRDefault="00A20208" w:rsidP="00A20208"/>
    <w:p w:rsidR="00A20208" w:rsidRDefault="00A20208" w:rsidP="00A20208"/>
    <w:p w:rsidR="00A20208" w:rsidRDefault="00A20208" w:rsidP="00A20208">
      <w:pPr>
        <w:rPr>
          <w:rStyle w:val="TtulodoLivro"/>
        </w:rPr>
      </w:pPr>
      <w:r w:rsidRPr="005D6717">
        <w:rPr>
          <w:rStyle w:val="TtulodoLivro"/>
        </w:rPr>
        <w:t>LEIS DA GESTALT</w:t>
      </w:r>
    </w:p>
    <w:p w:rsidR="003F70A8" w:rsidRDefault="003F70A8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Fechamento</w:t>
      </w:r>
    </w:p>
    <w:p w:rsidR="003F70A8" w:rsidRPr="000F0D70" w:rsidRDefault="003F70A8" w:rsidP="00BA5CBB">
      <w:pPr>
        <w:spacing w:line="360" w:lineRule="auto"/>
        <w:jc w:val="both"/>
      </w:pPr>
      <w:r>
        <w:t>Os quadrados que compõe a caveira, não estão unidos, no entanto temos essa sensação pela forma como eles foram dispostos, criando apenas uma ilusão de fechamento, que é essencial para compreensão do objeto em questão.</w:t>
      </w:r>
    </w:p>
    <w:p w:rsidR="003F70A8" w:rsidRPr="000918AE" w:rsidRDefault="003F70A8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Continuidade</w:t>
      </w:r>
    </w:p>
    <w:p w:rsidR="003F70A8" w:rsidRDefault="003F70A8" w:rsidP="00BA5CBB">
      <w:pPr>
        <w:spacing w:line="360" w:lineRule="auto"/>
        <w:jc w:val="both"/>
      </w:pPr>
      <w:r>
        <w:t>Os quadrados verdes a principio são apenas quadrados verdes jogados na imagem. Entretanto pela forma como foram dispostos, ou seja, pela sua organização visual percebe-se que na verdade não são apenas quadrados verdes, mas sim elementos que formam uma caveira.</w:t>
      </w:r>
    </w:p>
    <w:p w:rsidR="003F70A8" w:rsidRPr="000918AE" w:rsidRDefault="003F70A8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Equilíbrio</w:t>
      </w:r>
    </w:p>
    <w:p w:rsidR="003F70A8" w:rsidRDefault="003F70A8" w:rsidP="00BA5CBB">
      <w:pPr>
        <w:spacing w:line="360" w:lineRule="auto"/>
        <w:jc w:val="both"/>
      </w:pPr>
      <w:r>
        <w:t>Existe um equilíbrio de peso e direção. O peso está concentrado na parte central da imagem, onde a caveira é o foco, e o resto do nome “JOI&amp;D” junto com o restante dos quadrados na parte inferior, causando o equilíbrio central, e externo da imagem.</w:t>
      </w:r>
    </w:p>
    <w:p w:rsidR="00A20208" w:rsidRPr="000918AE" w:rsidRDefault="00A20208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t>Redundância</w:t>
      </w:r>
    </w:p>
    <w:p w:rsidR="00A20208" w:rsidRDefault="00A20208" w:rsidP="00BA5CBB">
      <w:pPr>
        <w:spacing w:line="360" w:lineRule="auto"/>
        <w:jc w:val="both"/>
      </w:pPr>
      <w:r>
        <w:t>Existe redundância na formação da caveira, dos quadrados, para repetir e chamar a atenção da formação da imagem por meio delas. Elas se repetem até o término da imagem.</w:t>
      </w:r>
    </w:p>
    <w:p w:rsidR="00BA5CBB" w:rsidRDefault="00BA5CBB" w:rsidP="00BA5CBB">
      <w:pPr>
        <w:spacing w:line="360" w:lineRule="auto"/>
        <w:jc w:val="both"/>
      </w:pPr>
    </w:p>
    <w:p w:rsidR="00BA5CBB" w:rsidRDefault="00BA5CBB" w:rsidP="00BA5CBB">
      <w:pPr>
        <w:spacing w:line="360" w:lineRule="auto"/>
        <w:jc w:val="both"/>
      </w:pPr>
    </w:p>
    <w:p w:rsidR="003F70A8" w:rsidRPr="000918AE" w:rsidRDefault="003F70A8" w:rsidP="00BA5CBB">
      <w:pPr>
        <w:numPr>
          <w:ilvl w:val="0"/>
          <w:numId w:val="1"/>
        </w:numPr>
        <w:spacing w:line="360" w:lineRule="auto"/>
        <w:jc w:val="both"/>
        <w:rPr>
          <w:b/>
        </w:rPr>
      </w:pPr>
      <w:r w:rsidRPr="000918AE">
        <w:rPr>
          <w:b/>
        </w:rPr>
        <w:lastRenderedPageBreak/>
        <w:t>Simetria</w:t>
      </w:r>
    </w:p>
    <w:p w:rsidR="003F70A8" w:rsidRDefault="003F70A8" w:rsidP="00BA5CBB">
      <w:pPr>
        <w:spacing w:line="360" w:lineRule="auto"/>
        <w:jc w:val="both"/>
      </w:pPr>
      <w:r>
        <w:t>Existe também a simetria, pois os objetos são iguais, ou então semelhantes, no caso dos pixels. Não existe um contraste ou algo que saia do padrão dos pixels.</w:t>
      </w:r>
    </w:p>
    <w:p w:rsidR="003F70A8" w:rsidRPr="003F70A8" w:rsidRDefault="003F70A8" w:rsidP="00BA5CBB">
      <w:pPr>
        <w:pStyle w:val="PargrafodaLista"/>
        <w:spacing w:line="360" w:lineRule="auto"/>
        <w:ind w:left="360"/>
        <w:jc w:val="both"/>
      </w:pPr>
    </w:p>
    <w:p w:rsidR="003F70A8" w:rsidRPr="003F70A8" w:rsidRDefault="003F70A8" w:rsidP="00BA5CBB">
      <w:pPr>
        <w:pStyle w:val="PargrafodaLista"/>
        <w:numPr>
          <w:ilvl w:val="0"/>
          <w:numId w:val="1"/>
        </w:numPr>
        <w:spacing w:line="360" w:lineRule="auto"/>
        <w:jc w:val="both"/>
      </w:pPr>
      <w:r>
        <w:rPr>
          <w:b/>
        </w:rPr>
        <w:t>Forma (Volume)</w:t>
      </w:r>
    </w:p>
    <w:p w:rsidR="003F70A8" w:rsidRDefault="003F70A8" w:rsidP="00BA5CBB">
      <w:pPr>
        <w:pStyle w:val="PargrafodaLista"/>
        <w:spacing w:line="360" w:lineRule="auto"/>
        <w:ind w:left="360"/>
        <w:jc w:val="both"/>
      </w:pPr>
      <w:r>
        <w:t>Volume é definido como algo que se expressa por projeção nas três dimensões do espaço, vemos isso nos pixels que formam a caveira</w:t>
      </w:r>
      <w:r w:rsidR="00F23FD9">
        <w:t>, que dá a sensação de espessura pelo emprego de luzes e sombras.</w:t>
      </w:r>
    </w:p>
    <w:p w:rsidR="003F70A8" w:rsidRDefault="003F70A8" w:rsidP="003F70A8">
      <w:pPr>
        <w:spacing w:line="360" w:lineRule="auto"/>
      </w:pPr>
    </w:p>
    <w:p w:rsidR="00F5298A" w:rsidRDefault="00BE5BE7" w:rsidP="00F5298A">
      <w:pPr>
        <w:pStyle w:val="Ttulo1"/>
      </w:pPr>
      <w:r>
        <w:br w:type="page"/>
      </w:r>
      <w:bookmarkStart w:id="15" w:name="_Toc295850865"/>
      <w:r w:rsidR="00F5298A">
        <w:lastRenderedPageBreak/>
        <w:t>Layout Anterior</w:t>
      </w:r>
      <w:bookmarkEnd w:id="15"/>
    </w:p>
    <w:p w:rsidR="008F1311" w:rsidRDefault="008F1311" w:rsidP="008F1311">
      <w:pPr>
        <w:pStyle w:val="Ttulo1"/>
      </w:pPr>
    </w:p>
    <w:p w:rsidR="008F1311" w:rsidRPr="005D6717" w:rsidRDefault="008F1311" w:rsidP="008F1311">
      <w:pPr>
        <w:rPr>
          <w:rStyle w:val="TtulodoLivro"/>
        </w:rPr>
      </w:pPr>
      <w:r>
        <w:rPr>
          <w:noProof/>
          <w:lang w:eastAsia="pt-B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align>center</wp:align>
            </wp:positionV>
            <wp:extent cx="5400675" cy="4667250"/>
            <wp:effectExtent l="19050" t="0" r="9525" b="0"/>
            <wp:wrapSquare wrapText="bothSides"/>
            <wp:docPr id="118" name="Imagem 118" descr="p_ini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_inicial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D6717">
        <w:rPr>
          <w:rStyle w:val="TtulodoLivro"/>
        </w:rPr>
        <w:t>LEGENDA DOS RECURSOS VISUAIS DAS CATEGORIAS CONCEITUAIS DA GESTALT</w:t>
      </w:r>
    </w:p>
    <w:p w:rsidR="008F1311" w:rsidRPr="00D04844" w:rsidRDefault="008F1311" w:rsidP="008F1311">
      <w:r>
        <w:rPr>
          <w:b/>
        </w:rPr>
        <w:t>1 –</w:t>
      </w:r>
      <w:r>
        <w:t xml:space="preserve"> Volume, pois o campo de preenchimento de login expressa projeção nas três dimensões.</w:t>
      </w:r>
    </w:p>
    <w:p w:rsidR="008F1311" w:rsidRPr="00D04844" w:rsidRDefault="008F1311" w:rsidP="008F1311">
      <w:r>
        <w:rPr>
          <w:b/>
        </w:rPr>
        <w:t xml:space="preserve">2 – </w:t>
      </w:r>
      <w:r>
        <w:t>Complexidade, pois a imagem apresenta uma complexidade visual, devido a numerosas unidades presentes na organização dos objetos.</w:t>
      </w:r>
    </w:p>
    <w:p w:rsidR="008F1311" w:rsidRPr="00D04844" w:rsidRDefault="008F1311" w:rsidP="008F1311">
      <w:r>
        <w:rPr>
          <w:b/>
        </w:rPr>
        <w:t xml:space="preserve">3 – </w:t>
      </w:r>
      <w:r>
        <w:t xml:space="preserve">Harmonia da Ordem, pois as caixas estão alinhadas na mesma direção. </w:t>
      </w:r>
    </w:p>
    <w:p w:rsidR="008F1311" w:rsidRPr="00D04844" w:rsidRDefault="008F1311" w:rsidP="008F1311">
      <w:r>
        <w:rPr>
          <w:b/>
        </w:rPr>
        <w:t xml:space="preserve">4 – </w:t>
      </w:r>
      <w:r>
        <w:t>Sobreposição, a caixa de “</w:t>
      </w:r>
      <w:proofErr w:type="spellStart"/>
      <w:r>
        <w:t>Link-nos</w:t>
      </w:r>
      <w:proofErr w:type="spellEnd"/>
      <w:r>
        <w:t>” tem um elemento em cima do outro.</w:t>
      </w:r>
    </w:p>
    <w:p w:rsidR="008F1311" w:rsidRPr="000954C8" w:rsidRDefault="008F1311" w:rsidP="008F1311">
      <w:r>
        <w:rPr>
          <w:b/>
        </w:rPr>
        <w:t>5 –</w:t>
      </w:r>
      <w:r w:rsidRPr="00D551EE">
        <w:rPr>
          <w:b/>
        </w:rPr>
        <w:t xml:space="preserve"> </w:t>
      </w:r>
      <w:r>
        <w:t>Opacidade, pois existe uma imagem atrás da caixa, mas a caixa está cobrindo a imagem, impedindo a visualização completa dela.</w:t>
      </w:r>
    </w:p>
    <w:p w:rsidR="008F1311" w:rsidRDefault="008F1311" w:rsidP="008F1311">
      <w:r>
        <w:rPr>
          <w:b/>
        </w:rPr>
        <w:t>6</w:t>
      </w:r>
      <w:r w:rsidRPr="00D551EE">
        <w:rPr>
          <w:b/>
        </w:rPr>
        <w:t xml:space="preserve"> –</w:t>
      </w:r>
      <w:r>
        <w:t xml:space="preserve"> Transparência Física, pois o retângulo onde o anúncio de “</w:t>
      </w:r>
      <w:proofErr w:type="spellStart"/>
      <w:proofErr w:type="gramStart"/>
      <w:r>
        <w:t>BlizzCon</w:t>
      </w:r>
      <w:proofErr w:type="spellEnd"/>
      <w:proofErr w:type="gramEnd"/>
      <w:r>
        <w:t>” é feito permite a visualização da imagem que está por trás, sem tampar nada.</w:t>
      </w:r>
    </w:p>
    <w:p w:rsidR="008F1311" w:rsidRDefault="008F1311" w:rsidP="008F1311">
      <w:r w:rsidRPr="008E35E4">
        <w:rPr>
          <w:b/>
        </w:rPr>
        <w:t>7</w:t>
      </w:r>
      <w:r>
        <w:t xml:space="preserve"> – Seqüencialidade, pois há vários elementos organizados de modo contínuo e lógico.  </w:t>
      </w:r>
    </w:p>
    <w:p w:rsidR="00BE5BE7" w:rsidRDefault="00BE5BE7" w:rsidP="003009AF">
      <w:pPr>
        <w:pStyle w:val="Ttulo1"/>
      </w:pPr>
      <w:bookmarkStart w:id="16" w:name="_Toc295850866"/>
      <w:r>
        <w:lastRenderedPageBreak/>
        <w:t>Layout</w:t>
      </w:r>
      <w:r w:rsidR="003009AF">
        <w:t xml:space="preserve"> Atual</w:t>
      </w:r>
      <w:bookmarkEnd w:id="16"/>
    </w:p>
    <w:p w:rsidR="00BE5BE7" w:rsidRPr="00705ABD" w:rsidRDefault="00BE5BE7" w:rsidP="00BE5BE7"/>
    <w:p w:rsidR="00BE5BE7" w:rsidRPr="005D6717" w:rsidRDefault="00E531B6" w:rsidP="00BE5BE7">
      <w:pPr>
        <w:rPr>
          <w:rStyle w:val="TtulodoLivro"/>
        </w:rPr>
      </w:pPr>
      <w:r>
        <w:rPr>
          <w:b/>
          <w:bCs/>
          <w:smallCaps/>
          <w:noProof/>
          <w:spacing w:val="5"/>
          <w:lang w:eastAsia="pt-BR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4445</wp:posOffset>
            </wp:positionV>
            <wp:extent cx="5400675" cy="6057900"/>
            <wp:effectExtent l="19050" t="0" r="9525" b="0"/>
            <wp:wrapSquare wrapText="bothSides"/>
            <wp:docPr id="11" name="Imagem 10" descr="siteMarc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rcad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5BE7" w:rsidRPr="005D6717">
        <w:rPr>
          <w:rStyle w:val="TtulodoLivro"/>
        </w:rPr>
        <w:t>LEGENDA DOS RECURSOS VISUAIS DAS CATEGORIAS CONCEITUAIS DA GESTALT</w:t>
      </w:r>
    </w:p>
    <w:p w:rsidR="006D3B32" w:rsidRDefault="006D3B32" w:rsidP="006D3B32">
      <w:r>
        <w:rPr>
          <w:b/>
        </w:rPr>
        <w:t xml:space="preserve">1 – </w:t>
      </w:r>
      <w:r w:rsidR="00E531B6">
        <w:t>Opacidade</w:t>
      </w:r>
      <w:r>
        <w:t xml:space="preserve">, </w:t>
      </w:r>
      <w:r w:rsidR="00E531B6">
        <w:t xml:space="preserve">pois as bandeiras estão em cima de uma caixa e </w:t>
      </w:r>
      <w:proofErr w:type="gramStart"/>
      <w:r w:rsidR="00E531B6">
        <w:t>estão</w:t>
      </w:r>
      <w:proofErr w:type="gramEnd"/>
      <w:r w:rsidR="00E531B6">
        <w:t xml:space="preserve"> cobrindo a mesma, sem deixar </w:t>
      </w:r>
      <w:proofErr w:type="spellStart"/>
      <w:r w:rsidR="00E531B6">
        <w:t>transparencê-la</w:t>
      </w:r>
      <w:proofErr w:type="spellEnd"/>
      <w:r w:rsidR="00E531B6">
        <w:t>.</w:t>
      </w:r>
    </w:p>
    <w:p w:rsidR="006B1394" w:rsidRDefault="006B1394" w:rsidP="006B1394">
      <w:pPr>
        <w:rPr>
          <w:b/>
        </w:rPr>
      </w:pPr>
      <w:r>
        <w:rPr>
          <w:b/>
        </w:rPr>
        <w:t xml:space="preserve">2 – </w:t>
      </w:r>
      <w:r>
        <w:t>Minimidade, pois realça os aspectos de clareza e simplicidade.</w:t>
      </w:r>
    </w:p>
    <w:p w:rsidR="006B1394" w:rsidRDefault="006B1394" w:rsidP="006B1394">
      <w:r>
        <w:rPr>
          <w:b/>
        </w:rPr>
        <w:t>3</w:t>
      </w:r>
      <w:r w:rsidRPr="00D551EE">
        <w:rPr>
          <w:b/>
        </w:rPr>
        <w:t xml:space="preserve"> –</w:t>
      </w:r>
      <w:r>
        <w:t xml:space="preserve"> Transparência Física, pois o retângulo onde ficam os anúncios e onde o site dá as “boas vindas” aos usuários são feitos permite a visualização da imagem que está por trás, sem tampar nada.</w:t>
      </w:r>
    </w:p>
    <w:p w:rsidR="00980FD4" w:rsidRDefault="00980FD4" w:rsidP="00980FD4">
      <w:r>
        <w:rPr>
          <w:b/>
        </w:rPr>
        <w:t>4</w:t>
      </w:r>
      <w:r w:rsidRPr="00450FDE">
        <w:rPr>
          <w:b/>
        </w:rPr>
        <w:t xml:space="preserve"> </w:t>
      </w:r>
      <w:r>
        <w:rPr>
          <w:b/>
        </w:rPr>
        <w:t>–</w:t>
      </w:r>
      <w:r>
        <w:t xml:space="preserve"> Proximidade, pois os elementos estão próximos uns dos outros, tendendo a constituírem um todo ou unidades de um todo. </w:t>
      </w:r>
    </w:p>
    <w:p w:rsidR="00980FD4" w:rsidRDefault="00980FD4" w:rsidP="00980FD4">
      <w:r>
        <w:rPr>
          <w:b/>
        </w:rPr>
        <w:lastRenderedPageBreak/>
        <w:t>5</w:t>
      </w:r>
      <w:r>
        <w:t xml:space="preserve"> – Seqüencialidade, pois há vários elementos organizados de modo contínuo e lógico.  </w:t>
      </w:r>
    </w:p>
    <w:p w:rsidR="00980FD4" w:rsidRPr="00D04844" w:rsidRDefault="00980FD4" w:rsidP="00980FD4">
      <w:r>
        <w:rPr>
          <w:b/>
        </w:rPr>
        <w:t xml:space="preserve">6 – </w:t>
      </w:r>
      <w:r>
        <w:t>Complexidade, pois a imagem apresenta uma complexidade visual, devido a numerosas unidades presentes na organização dos objetos.</w:t>
      </w:r>
    </w:p>
    <w:p w:rsidR="006D3B32" w:rsidRDefault="006D3B32" w:rsidP="006D3B32">
      <w:r>
        <w:rPr>
          <w:b/>
        </w:rPr>
        <w:t xml:space="preserve">7 – </w:t>
      </w:r>
      <w:r>
        <w:t>Harmonia da Ordem, pois os retângulos são do mesmo tamanho e estão alinhados na mesma direção.</w:t>
      </w:r>
    </w:p>
    <w:p w:rsidR="00BE5BE7" w:rsidRDefault="00BE5BE7" w:rsidP="00BE5BE7">
      <w:pPr>
        <w:spacing w:after="0" w:line="240" w:lineRule="auto"/>
        <w:rPr>
          <w:b/>
        </w:rPr>
      </w:pPr>
    </w:p>
    <w:p w:rsidR="00E41158" w:rsidRDefault="00E41158" w:rsidP="00E41158">
      <w:pPr>
        <w:tabs>
          <w:tab w:val="left" w:pos="3360"/>
        </w:tabs>
        <w:spacing w:after="240" w:line="240" w:lineRule="auto"/>
        <w:rPr>
          <w:rStyle w:val="Ttulo1Char"/>
          <w:rFonts w:eastAsia="Calibri"/>
        </w:rPr>
      </w:pPr>
      <w:r>
        <w:rPr>
          <w:rStyle w:val="Ttulo1Char"/>
          <w:rFonts w:eastAsia="Calibri"/>
        </w:rPr>
        <w:tab/>
      </w:r>
    </w:p>
    <w:p w:rsidR="006169F2" w:rsidRDefault="006169F2" w:rsidP="00E41158">
      <w:pPr>
        <w:tabs>
          <w:tab w:val="left" w:pos="3360"/>
        </w:tabs>
        <w:spacing w:after="240" w:line="240" w:lineRule="auto"/>
        <w:rPr>
          <w:rStyle w:val="Ttulo1Char"/>
          <w:rFonts w:eastAsia="Calibri"/>
        </w:rPr>
      </w:pPr>
      <w:r w:rsidRPr="00E41158">
        <w:rPr>
          <w:rFonts w:ascii="Cambria" w:hAnsi="Cambria"/>
          <w:sz w:val="28"/>
          <w:szCs w:val="28"/>
        </w:rPr>
        <w:br w:type="page"/>
      </w:r>
      <w:r w:rsidR="00E41158">
        <w:rPr>
          <w:rStyle w:val="Ttulo1Char"/>
          <w:rFonts w:eastAsia="Calibri"/>
        </w:rPr>
        <w:lastRenderedPageBreak/>
        <w:tab/>
      </w:r>
    </w:p>
    <w:p w:rsidR="00BE5BE7" w:rsidRPr="00FC397D" w:rsidRDefault="00BE5BE7" w:rsidP="00BE5BE7">
      <w:pPr>
        <w:jc w:val="center"/>
        <w:rPr>
          <w:b/>
        </w:rPr>
      </w:pPr>
      <w:bookmarkStart w:id="17" w:name="_Toc295850867"/>
      <w:r w:rsidRPr="00FC397D">
        <w:rPr>
          <w:rStyle w:val="Ttulo1Char"/>
          <w:rFonts w:eastAsia="Calibri"/>
        </w:rPr>
        <w:t>Conclusão</w:t>
      </w:r>
      <w:bookmarkEnd w:id="17"/>
    </w:p>
    <w:p w:rsidR="00BE5BE7" w:rsidRDefault="00BE5BE7" w:rsidP="00BE5BE7"/>
    <w:p w:rsidR="00BE5BE7" w:rsidRDefault="004807A2" w:rsidP="004807A2">
      <w:pPr>
        <w:spacing w:line="480" w:lineRule="auto"/>
        <w:jc w:val="both"/>
      </w:pPr>
      <w:r>
        <w:tab/>
      </w:r>
      <w:r w:rsidR="00BE5BE7">
        <w:t xml:space="preserve">O planejamento é essencial para o sucesso de um projeto bem como a organização e o </w:t>
      </w:r>
      <w:r>
        <w:t xml:space="preserve">    </w:t>
      </w:r>
      <w:r w:rsidR="00BE5BE7">
        <w:t>trabalho em equipe. Juntar pessoas e fazer um único projeto realmente não é tarefa simples, afinal cada individuo pensa de uma forma e têm ideias diferentes. Cabe ao grupo administrar e reverter de forma positiva isso, sempre com o foco no êxito do trabalho.</w:t>
      </w:r>
      <w:r>
        <w:t xml:space="preserve">  </w:t>
      </w:r>
    </w:p>
    <w:p w:rsidR="00BE5BE7" w:rsidRDefault="004807A2" w:rsidP="004807A2">
      <w:pPr>
        <w:spacing w:line="480" w:lineRule="auto"/>
        <w:jc w:val="both"/>
      </w:pPr>
      <w:r>
        <w:tab/>
      </w:r>
      <w:r w:rsidR="00BE5BE7">
        <w:t>Após a leitura deste relatório percebe-se que o site atenderá ao seu público alvo com sucesso. Já que o site contém informações sempre atua</w:t>
      </w:r>
      <w:r w:rsidR="00042554">
        <w:t>lizadas e uma linguagem moderna, além de ter um visual atrativo e limpo.</w:t>
      </w:r>
    </w:p>
    <w:p w:rsidR="004807A2" w:rsidRDefault="004807A2" w:rsidP="004807A2">
      <w:pPr>
        <w:pStyle w:val="Estilo1"/>
        <w:spacing w:line="480" w:lineRule="auto"/>
        <w:ind w:left="708"/>
        <w:jc w:val="both"/>
      </w:pPr>
    </w:p>
    <w:p w:rsidR="00BE5BE7" w:rsidRPr="003C33B4" w:rsidRDefault="0060234A" w:rsidP="004807A2">
      <w:pPr>
        <w:pStyle w:val="Ttulo1"/>
        <w:spacing w:line="480" w:lineRule="auto"/>
        <w:jc w:val="both"/>
      </w:pPr>
      <w:r w:rsidRPr="003C33B4">
        <w:t xml:space="preserve"> </w:t>
      </w:r>
    </w:p>
    <w:p w:rsidR="008314CC" w:rsidRDefault="008314CC"/>
    <w:sectPr w:rsidR="008314CC" w:rsidSect="00557688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593B" w:rsidRDefault="0018593B" w:rsidP="00B82E9E">
      <w:pPr>
        <w:spacing w:after="0" w:line="240" w:lineRule="auto"/>
      </w:pPr>
      <w:r>
        <w:separator/>
      </w:r>
    </w:p>
  </w:endnote>
  <w:endnote w:type="continuationSeparator" w:id="1">
    <w:p w:rsidR="0018593B" w:rsidRDefault="0018593B" w:rsidP="00B82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BookAntiqua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6770F" w:rsidRDefault="003B76E7">
    <w:pPr>
      <w:pStyle w:val="Rodap"/>
      <w:jc w:val="right"/>
    </w:pPr>
    <w:r>
      <w:fldChar w:fldCharType="begin"/>
    </w:r>
    <w:r w:rsidR="00BE5BE7">
      <w:instrText xml:space="preserve"> PAGE   \* MERGEFORMAT </w:instrText>
    </w:r>
    <w:r>
      <w:fldChar w:fldCharType="separate"/>
    </w:r>
    <w:r w:rsidR="004C4065">
      <w:rPr>
        <w:noProof/>
      </w:rPr>
      <w:t>23</w:t>
    </w:r>
    <w:r>
      <w:fldChar w:fldCharType="end"/>
    </w:r>
  </w:p>
  <w:p w:rsidR="00557688" w:rsidRDefault="004C4065" w:rsidP="00557688">
    <w:pPr>
      <w:pStyle w:val="Rodap"/>
      <w:jc w:val="right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7688" w:rsidRDefault="004C4065" w:rsidP="00557688">
    <w:pPr>
      <w:pStyle w:val="Estilo1"/>
    </w:pPr>
  </w:p>
  <w:p w:rsidR="00557688" w:rsidRDefault="004C4065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593B" w:rsidRDefault="0018593B" w:rsidP="00B82E9E">
      <w:pPr>
        <w:spacing w:after="0" w:line="240" w:lineRule="auto"/>
      </w:pPr>
      <w:r>
        <w:separator/>
      </w:r>
    </w:p>
  </w:footnote>
  <w:footnote w:type="continuationSeparator" w:id="1">
    <w:p w:rsidR="0018593B" w:rsidRDefault="0018593B" w:rsidP="00B82E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46E85"/>
    <w:multiLevelType w:val="hybridMultilevel"/>
    <w:tmpl w:val="5158312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1A272D"/>
    <w:multiLevelType w:val="hybridMultilevel"/>
    <w:tmpl w:val="C3DC83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D0EC0"/>
    <w:multiLevelType w:val="hybridMultilevel"/>
    <w:tmpl w:val="52A86E6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1BF7DEA"/>
    <w:multiLevelType w:val="hybridMultilevel"/>
    <w:tmpl w:val="5D9E0022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9191A47"/>
    <w:multiLevelType w:val="hybridMultilevel"/>
    <w:tmpl w:val="33CC8638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8525040"/>
    <w:multiLevelType w:val="hybridMultilevel"/>
    <w:tmpl w:val="C5028828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E5BE7"/>
    <w:rsid w:val="00003FB7"/>
    <w:rsid w:val="0003770A"/>
    <w:rsid w:val="00042554"/>
    <w:rsid w:val="00051D51"/>
    <w:rsid w:val="0018593B"/>
    <w:rsid w:val="001A1476"/>
    <w:rsid w:val="001D6D1D"/>
    <w:rsid w:val="001E44B1"/>
    <w:rsid w:val="001F6DED"/>
    <w:rsid w:val="001F7033"/>
    <w:rsid w:val="00247A18"/>
    <w:rsid w:val="002A1C59"/>
    <w:rsid w:val="003009AF"/>
    <w:rsid w:val="00344806"/>
    <w:rsid w:val="00355CB5"/>
    <w:rsid w:val="0037086D"/>
    <w:rsid w:val="003969E7"/>
    <w:rsid w:val="003B631A"/>
    <w:rsid w:val="003B76E7"/>
    <w:rsid w:val="003F70A8"/>
    <w:rsid w:val="004807A2"/>
    <w:rsid w:val="004C1D68"/>
    <w:rsid w:val="004C4065"/>
    <w:rsid w:val="004D5532"/>
    <w:rsid w:val="005973E0"/>
    <w:rsid w:val="005E40A2"/>
    <w:rsid w:val="005F0883"/>
    <w:rsid w:val="0060234A"/>
    <w:rsid w:val="006169F2"/>
    <w:rsid w:val="0062320D"/>
    <w:rsid w:val="00625C71"/>
    <w:rsid w:val="006776CB"/>
    <w:rsid w:val="00695934"/>
    <w:rsid w:val="006A0CC1"/>
    <w:rsid w:val="006B1394"/>
    <w:rsid w:val="006B60E6"/>
    <w:rsid w:val="006D3B32"/>
    <w:rsid w:val="00742AB2"/>
    <w:rsid w:val="0078062D"/>
    <w:rsid w:val="007C1EFB"/>
    <w:rsid w:val="007E77D4"/>
    <w:rsid w:val="007F1C6F"/>
    <w:rsid w:val="00813860"/>
    <w:rsid w:val="008314CC"/>
    <w:rsid w:val="008F1311"/>
    <w:rsid w:val="009047B8"/>
    <w:rsid w:val="00911494"/>
    <w:rsid w:val="00941B0B"/>
    <w:rsid w:val="009665F2"/>
    <w:rsid w:val="00980FD4"/>
    <w:rsid w:val="009B0283"/>
    <w:rsid w:val="009B21E0"/>
    <w:rsid w:val="00A20208"/>
    <w:rsid w:val="00A274B8"/>
    <w:rsid w:val="00A8333F"/>
    <w:rsid w:val="00AD1B11"/>
    <w:rsid w:val="00AE725E"/>
    <w:rsid w:val="00B25D91"/>
    <w:rsid w:val="00B82E9E"/>
    <w:rsid w:val="00BA5CBB"/>
    <w:rsid w:val="00BC106A"/>
    <w:rsid w:val="00BE5BE7"/>
    <w:rsid w:val="00C0211D"/>
    <w:rsid w:val="00C106B3"/>
    <w:rsid w:val="00C2314A"/>
    <w:rsid w:val="00C36A21"/>
    <w:rsid w:val="00C67032"/>
    <w:rsid w:val="00C67722"/>
    <w:rsid w:val="00C77107"/>
    <w:rsid w:val="00C8646F"/>
    <w:rsid w:val="00CB6C38"/>
    <w:rsid w:val="00CF5FFB"/>
    <w:rsid w:val="00D33A67"/>
    <w:rsid w:val="00D537B8"/>
    <w:rsid w:val="00D76345"/>
    <w:rsid w:val="00D91538"/>
    <w:rsid w:val="00E1004A"/>
    <w:rsid w:val="00E17EC3"/>
    <w:rsid w:val="00E324A9"/>
    <w:rsid w:val="00E344B8"/>
    <w:rsid w:val="00E41158"/>
    <w:rsid w:val="00E41A3C"/>
    <w:rsid w:val="00E531B6"/>
    <w:rsid w:val="00EE5FD7"/>
    <w:rsid w:val="00F07AD2"/>
    <w:rsid w:val="00F23FD9"/>
    <w:rsid w:val="00F33886"/>
    <w:rsid w:val="00F5298A"/>
    <w:rsid w:val="00F56477"/>
    <w:rsid w:val="00FA0E52"/>
    <w:rsid w:val="00FC5E54"/>
    <w:rsid w:val="00FD22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1033">
      <o:colormenu v:ext="edit" fillcolor="none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4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5BE7"/>
    <w:pPr>
      <w:spacing w:after="200" w:line="276" w:lineRule="auto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BE5BE7"/>
    <w:pPr>
      <w:keepNext/>
      <w:keepLines/>
      <w:tabs>
        <w:tab w:val="left" w:pos="585"/>
      </w:tabs>
      <w:spacing w:before="480" w:after="0"/>
      <w:jc w:val="center"/>
      <w:outlineLvl w:val="0"/>
    </w:pPr>
    <w:rPr>
      <w:rFonts w:ascii="Cambria" w:eastAsia="Times New Roman" w:hAnsi="Cambria"/>
      <w:b/>
      <w:bCs/>
      <w:i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E5BE7"/>
    <w:rPr>
      <w:rFonts w:ascii="Cambria" w:eastAsia="Times New Roman" w:hAnsi="Cambria" w:cs="Times New Roman"/>
      <w:b/>
      <w:bCs/>
      <w:i/>
      <w:sz w:val="28"/>
      <w:szCs w:val="28"/>
    </w:rPr>
  </w:style>
  <w:style w:type="paragraph" w:styleId="PargrafodaLista">
    <w:name w:val="List Paragraph"/>
    <w:basedOn w:val="Normal"/>
    <w:uiPriority w:val="34"/>
    <w:qFormat/>
    <w:rsid w:val="00BE5BE7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E5BE7"/>
    <w:pPr>
      <w:tabs>
        <w:tab w:val="right" w:leader="dot" w:pos="8494"/>
      </w:tabs>
      <w:spacing w:after="100"/>
    </w:pPr>
    <w:rPr>
      <w:noProof/>
    </w:rPr>
  </w:style>
  <w:style w:type="character" w:styleId="Hyperlink">
    <w:name w:val="Hyperlink"/>
    <w:basedOn w:val="Fontepargpadro"/>
    <w:uiPriority w:val="99"/>
    <w:unhideWhenUsed/>
    <w:rsid w:val="00BE5BE7"/>
    <w:rPr>
      <w:color w:val="0000FF"/>
      <w:u w:val="single"/>
    </w:rPr>
  </w:style>
  <w:style w:type="paragraph" w:styleId="Rodap">
    <w:name w:val="footer"/>
    <w:basedOn w:val="Normal"/>
    <w:link w:val="RodapChar"/>
    <w:uiPriority w:val="99"/>
    <w:unhideWhenUsed/>
    <w:rsid w:val="00BE5BE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5BE7"/>
    <w:rPr>
      <w:rFonts w:ascii="Calibri" w:eastAsia="Calibri" w:hAnsi="Calibri" w:cs="Times New Roman"/>
    </w:rPr>
  </w:style>
  <w:style w:type="paragraph" w:customStyle="1" w:styleId="Estilo1">
    <w:name w:val="Estilo1"/>
    <w:basedOn w:val="Rodap"/>
    <w:link w:val="Estilo1Char"/>
    <w:qFormat/>
    <w:rsid w:val="00BE5BE7"/>
  </w:style>
  <w:style w:type="character" w:customStyle="1" w:styleId="Estilo1Char">
    <w:name w:val="Estilo1 Char"/>
    <w:basedOn w:val="RodapChar"/>
    <w:link w:val="Estilo1"/>
    <w:rsid w:val="00BE5BE7"/>
  </w:style>
  <w:style w:type="character" w:customStyle="1" w:styleId="apple-style-span">
    <w:name w:val="apple-style-span"/>
    <w:basedOn w:val="Fontepargpadro"/>
    <w:rsid w:val="00BE5BE7"/>
  </w:style>
  <w:style w:type="character" w:styleId="TtulodoLivro">
    <w:name w:val="Book Title"/>
    <w:basedOn w:val="Fontepargpadro"/>
    <w:uiPriority w:val="33"/>
    <w:qFormat/>
    <w:rsid w:val="00BE5BE7"/>
    <w:rPr>
      <w:b/>
      <w:bCs/>
      <w:smallCaps/>
      <w:spacing w:val="5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55C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55CB5"/>
    <w:rPr>
      <w:rFonts w:ascii="Tahoma" w:eastAsia="Calibri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rsid w:val="007F1C6F"/>
  </w:style>
  <w:style w:type="paragraph" w:styleId="Ttulo">
    <w:name w:val="Title"/>
    <w:basedOn w:val="Normal"/>
    <w:next w:val="Normal"/>
    <w:link w:val="TtuloChar"/>
    <w:uiPriority w:val="10"/>
    <w:qFormat/>
    <w:rsid w:val="009B028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9B028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hyperlink" Target="http://portaldosgames.click21.com.br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diagramData" Target="diagrams/data1.xml"/><Relationship Id="rId7" Type="http://schemas.openxmlformats.org/officeDocument/2006/relationships/footer" Target="footer1.xml"/><Relationship Id="rId12" Type="http://schemas.openxmlformats.org/officeDocument/2006/relationships/hyperlink" Target="http://www.gamesbrasil.com.br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6.png"/><Relationship Id="rId33" Type="http://schemas.microsoft.com/office/2007/relationships/diagramDrawing" Target="diagrams/drawing1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entretenimento.r7.com/jovem/noticias/" TargetMode="External"/><Relationship Id="rId24" Type="http://schemas.openxmlformats.org/officeDocument/2006/relationships/diagramColors" Target="diagrams/colors1.xm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www.oriongames.com.br/" TargetMode="External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9.png"/><Relationship Id="rId10" Type="http://schemas.openxmlformats.org/officeDocument/2006/relationships/hyperlink" Target="http://www.oriongames.com.br/noticias/" TargetMode="External"/><Relationship Id="rId19" Type="http://schemas.openxmlformats.org/officeDocument/2006/relationships/image" Target="media/image4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pcworld.uol.com.br/games/" TargetMode="External"/><Relationship Id="rId14" Type="http://schemas.openxmlformats.org/officeDocument/2006/relationships/hyperlink" Target="http://kotaku.com.br/" TargetMode="External"/><Relationship Id="rId22" Type="http://schemas.openxmlformats.org/officeDocument/2006/relationships/diagramLayout" Target="diagrams/layout1.xml"/><Relationship Id="rId27" Type="http://schemas.openxmlformats.org/officeDocument/2006/relationships/image" Target="media/image8.jpeg"/><Relationship Id="rId30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3B33E7A-3A62-4B8E-BFFF-C3D7C358680F}" type="doc">
      <dgm:prSet loTypeId="urn:microsoft.com/office/officeart/2005/8/layout/hierarchy6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pt-BR"/>
        </a:p>
      </dgm:t>
    </dgm:pt>
    <dgm:pt modelId="{692B91E7-B31B-4514-8242-AA89830F5921}">
      <dgm:prSet phldrT="[Texto]" custT="1"/>
      <dgm:spPr/>
      <dgm:t>
        <a:bodyPr/>
        <a:lstStyle/>
        <a:p>
          <a:r>
            <a:rPr lang="pt-BR" sz="1200"/>
            <a:t>Home</a:t>
          </a:r>
        </a:p>
      </dgm:t>
    </dgm:pt>
    <dgm:pt modelId="{6F2B54A0-5878-444B-BC27-ECC660759317}" type="parTrans" cxnId="{2F2B4167-3298-4581-9927-68770E1FCC7A}">
      <dgm:prSet/>
      <dgm:spPr/>
      <dgm:t>
        <a:bodyPr/>
        <a:lstStyle/>
        <a:p>
          <a:endParaRPr lang="pt-BR" sz="1200"/>
        </a:p>
      </dgm:t>
    </dgm:pt>
    <dgm:pt modelId="{EC02E6E1-1A42-45CA-AB28-78A6B83B3D90}" type="sibTrans" cxnId="{2F2B4167-3298-4581-9927-68770E1FCC7A}">
      <dgm:prSet/>
      <dgm:spPr/>
      <dgm:t>
        <a:bodyPr/>
        <a:lstStyle/>
        <a:p>
          <a:endParaRPr lang="pt-BR" sz="1200"/>
        </a:p>
      </dgm:t>
    </dgm:pt>
    <dgm:pt modelId="{FD1B5BA0-A9E5-405F-A7C2-555345DAB01E}">
      <dgm:prSet phldrT="[Texto]" custT="1"/>
      <dgm:spPr/>
      <dgm:t>
        <a:bodyPr/>
        <a:lstStyle/>
        <a:p>
          <a:r>
            <a:rPr lang="pt-BR" sz="1200"/>
            <a:t>Página Inicial</a:t>
          </a:r>
        </a:p>
      </dgm:t>
    </dgm:pt>
    <dgm:pt modelId="{D6E27DE6-2715-41B3-9ACE-2E9816E23F10}" type="parTrans" cxnId="{6D4FA641-EF9C-4E4A-A2E2-9148C6C1B0F9}">
      <dgm:prSet/>
      <dgm:spPr/>
      <dgm:t>
        <a:bodyPr/>
        <a:lstStyle/>
        <a:p>
          <a:endParaRPr lang="pt-BR" sz="1200"/>
        </a:p>
      </dgm:t>
    </dgm:pt>
    <dgm:pt modelId="{040D0691-7916-4E6D-B5F4-6D3A7F09385A}" type="sibTrans" cxnId="{6D4FA641-EF9C-4E4A-A2E2-9148C6C1B0F9}">
      <dgm:prSet/>
      <dgm:spPr/>
      <dgm:t>
        <a:bodyPr/>
        <a:lstStyle/>
        <a:p>
          <a:endParaRPr lang="pt-BR" sz="1200"/>
        </a:p>
      </dgm:t>
    </dgm:pt>
    <dgm:pt modelId="{9AF8B178-8B7D-4FEC-BD74-59DF19268D38}">
      <dgm:prSet phldrT="[Texto]" custT="1"/>
      <dgm:spPr/>
      <dgm:t>
        <a:bodyPr/>
        <a:lstStyle/>
        <a:p>
          <a:r>
            <a:rPr lang="pt-BR" sz="1200"/>
            <a:t>Jogos e Reviews</a:t>
          </a:r>
        </a:p>
      </dgm:t>
    </dgm:pt>
    <dgm:pt modelId="{017ECE9D-DFAE-4CF0-ADD4-A1B9CAC4B1ED}" type="parTrans" cxnId="{B316A58A-31D5-4FAD-AFE4-226E6788DC46}">
      <dgm:prSet/>
      <dgm:spPr/>
      <dgm:t>
        <a:bodyPr/>
        <a:lstStyle/>
        <a:p>
          <a:endParaRPr lang="pt-BR" sz="1200"/>
        </a:p>
      </dgm:t>
    </dgm:pt>
    <dgm:pt modelId="{E5BC6368-DC44-4C5B-9706-92FDAB46C8FD}" type="sibTrans" cxnId="{B316A58A-31D5-4FAD-AFE4-226E6788DC46}">
      <dgm:prSet/>
      <dgm:spPr/>
      <dgm:t>
        <a:bodyPr/>
        <a:lstStyle/>
        <a:p>
          <a:endParaRPr lang="pt-BR" sz="1200"/>
        </a:p>
      </dgm:t>
    </dgm:pt>
    <dgm:pt modelId="{27B32050-04CE-4AC7-B9F1-01A568B1808E}">
      <dgm:prSet phldrT="[Texto]" custT="1"/>
      <dgm:spPr/>
      <dgm:t>
        <a:bodyPr/>
        <a:lstStyle/>
        <a:p>
          <a:r>
            <a:rPr lang="pt-BR" sz="1200"/>
            <a:t>Contato</a:t>
          </a:r>
        </a:p>
      </dgm:t>
    </dgm:pt>
    <dgm:pt modelId="{ACF3D12E-30D3-49D7-A76F-A2B7FCF67FCB}" type="parTrans" cxnId="{5A43EC48-896D-491F-AA50-E83C0603D7E8}">
      <dgm:prSet/>
      <dgm:spPr/>
      <dgm:t>
        <a:bodyPr/>
        <a:lstStyle/>
        <a:p>
          <a:endParaRPr lang="pt-BR" sz="1200"/>
        </a:p>
      </dgm:t>
    </dgm:pt>
    <dgm:pt modelId="{842922A8-801C-4AA9-AF67-39D77F2EF1A1}" type="sibTrans" cxnId="{5A43EC48-896D-491F-AA50-E83C0603D7E8}">
      <dgm:prSet/>
      <dgm:spPr/>
      <dgm:t>
        <a:bodyPr/>
        <a:lstStyle/>
        <a:p>
          <a:endParaRPr lang="pt-BR" sz="1200"/>
        </a:p>
      </dgm:t>
    </dgm:pt>
    <dgm:pt modelId="{0926CD56-2148-4EE4-A50C-EE265A7F25B3}">
      <dgm:prSet phldrT="[Texto]" custT="1"/>
      <dgm:spPr/>
      <dgm:t>
        <a:bodyPr/>
        <a:lstStyle/>
        <a:p>
          <a:r>
            <a:rPr lang="pt-BR" sz="1200"/>
            <a:t>Equipe</a:t>
          </a:r>
        </a:p>
      </dgm:t>
    </dgm:pt>
    <dgm:pt modelId="{A6D8C61D-EA72-4B3D-B5A4-628FB03056AE}" type="parTrans" cxnId="{AF164EB3-8233-46BB-9BCE-80EEAB692BD4}">
      <dgm:prSet/>
      <dgm:spPr/>
      <dgm:t>
        <a:bodyPr/>
        <a:lstStyle/>
        <a:p>
          <a:endParaRPr lang="pt-BR" sz="1200"/>
        </a:p>
      </dgm:t>
    </dgm:pt>
    <dgm:pt modelId="{539DB33D-E862-4D16-9E38-5D403725EBD4}" type="sibTrans" cxnId="{AF164EB3-8233-46BB-9BCE-80EEAB692BD4}">
      <dgm:prSet/>
      <dgm:spPr/>
      <dgm:t>
        <a:bodyPr/>
        <a:lstStyle/>
        <a:p>
          <a:endParaRPr lang="pt-BR" sz="1200"/>
        </a:p>
      </dgm:t>
    </dgm:pt>
    <dgm:pt modelId="{9802C9B9-23C1-4FEE-8CA1-FB24E7A2CF08}">
      <dgm:prSet phldrT="[Texto]" custT="1"/>
      <dgm:spPr/>
      <dgm:t>
        <a:bodyPr/>
        <a:lstStyle/>
        <a:p>
          <a:r>
            <a:rPr lang="pt-BR" sz="1200"/>
            <a:t>Categorias</a:t>
          </a:r>
        </a:p>
      </dgm:t>
    </dgm:pt>
    <dgm:pt modelId="{ADD62324-A659-483A-B21D-C5A7A28E449A}" type="parTrans" cxnId="{D5CDD4F6-3E70-4B07-9AF7-1E19205A2722}">
      <dgm:prSet/>
      <dgm:spPr/>
      <dgm:t>
        <a:bodyPr/>
        <a:lstStyle/>
        <a:p>
          <a:endParaRPr lang="pt-BR" sz="1200"/>
        </a:p>
      </dgm:t>
    </dgm:pt>
    <dgm:pt modelId="{7D5B89D3-3829-4C81-9529-7395F59A7E2C}" type="sibTrans" cxnId="{D5CDD4F6-3E70-4B07-9AF7-1E19205A2722}">
      <dgm:prSet/>
      <dgm:spPr/>
      <dgm:t>
        <a:bodyPr/>
        <a:lstStyle/>
        <a:p>
          <a:endParaRPr lang="pt-BR" sz="1200"/>
        </a:p>
      </dgm:t>
    </dgm:pt>
    <dgm:pt modelId="{554419E7-9D42-4C28-A671-F7FA39577B2C}">
      <dgm:prSet phldrT="[Texto]" custT="1"/>
      <dgm:spPr/>
      <dgm:t>
        <a:bodyPr/>
        <a:lstStyle/>
        <a:p>
          <a:r>
            <a:rPr lang="pt-BR" sz="1200"/>
            <a:t>Jogo</a:t>
          </a:r>
        </a:p>
      </dgm:t>
    </dgm:pt>
    <dgm:pt modelId="{61624D72-DEA5-4CD5-B67D-C184AF9AD425}" type="parTrans" cxnId="{557C4A8A-D755-4D23-A9D6-42673C2C19FA}">
      <dgm:prSet/>
      <dgm:spPr/>
      <dgm:t>
        <a:bodyPr/>
        <a:lstStyle/>
        <a:p>
          <a:endParaRPr lang="pt-BR" sz="1200"/>
        </a:p>
      </dgm:t>
    </dgm:pt>
    <dgm:pt modelId="{E2A9A978-C1C1-4DFB-96A9-EAAE058E969D}" type="sibTrans" cxnId="{557C4A8A-D755-4D23-A9D6-42673C2C19FA}">
      <dgm:prSet/>
      <dgm:spPr/>
      <dgm:t>
        <a:bodyPr/>
        <a:lstStyle/>
        <a:p>
          <a:endParaRPr lang="pt-BR" sz="1200"/>
        </a:p>
      </dgm:t>
    </dgm:pt>
    <dgm:pt modelId="{31DB8F53-F332-4A32-9B55-2057E5B259FB}" type="pres">
      <dgm:prSet presAssocID="{43B33E7A-3A62-4B8E-BFFF-C3D7C358680F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pt-BR"/>
        </a:p>
      </dgm:t>
    </dgm:pt>
    <dgm:pt modelId="{40B42506-91E4-41BA-A1E6-7E055D419AB8}" type="pres">
      <dgm:prSet presAssocID="{43B33E7A-3A62-4B8E-BFFF-C3D7C358680F}" presName="hierFlow" presStyleCnt="0"/>
      <dgm:spPr/>
    </dgm:pt>
    <dgm:pt modelId="{F5CF222D-B81B-440B-9C0D-C5A2EC7237EB}" type="pres">
      <dgm:prSet presAssocID="{43B33E7A-3A62-4B8E-BFFF-C3D7C358680F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6CE2424F-3212-4D83-8C86-657F6B1F8D67}" type="pres">
      <dgm:prSet presAssocID="{692B91E7-B31B-4514-8242-AA89830F5921}" presName="Name14" presStyleCnt="0"/>
      <dgm:spPr/>
    </dgm:pt>
    <dgm:pt modelId="{70C4C7C8-FCCB-4BC9-B272-3287AF40F0FF}" type="pres">
      <dgm:prSet presAssocID="{692B91E7-B31B-4514-8242-AA89830F5921}" presName="level1Shape" presStyleLbl="node0" presStyleIdx="0" presStyleCnt="1" custScaleY="50572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41D4ACB8-6028-43B5-A46C-0FDD3C420C26}" type="pres">
      <dgm:prSet presAssocID="{692B91E7-B31B-4514-8242-AA89830F5921}" presName="hierChild2" presStyleCnt="0"/>
      <dgm:spPr/>
    </dgm:pt>
    <dgm:pt modelId="{6C6B4BC2-B61C-40AC-8E7C-FE6788C6BEBB}" type="pres">
      <dgm:prSet presAssocID="{D6E27DE6-2715-41B3-9ACE-2E9816E23F10}" presName="Name19" presStyleLbl="parChTrans1D2" presStyleIdx="0" presStyleCnt="4"/>
      <dgm:spPr/>
      <dgm:t>
        <a:bodyPr/>
        <a:lstStyle/>
        <a:p>
          <a:endParaRPr lang="pt-BR"/>
        </a:p>
      </dgm:t>
    </dgm:pt>
    <dgm:pt modelId="{CF3957AB-949A-4B2B-B118-EEEF1B54C0B2}" type="pres">
      <dgm:prSet presAssocID="{FD1B5BA0-A9E5-405F-A7C2-555345DAB01E}" presName="Name21" presStyleCnt="0"/>
      <dgm:spPr/>
    </dgm:pt>
    <dgm:pt modelId="{EB26ECD9-6F82-4F4A-A4E8-5BD8E338B4CB}" type="pres">
      <dgm:prSet presAssocID="{FD1B5BA0-A9E5-405F-A7C2-555345DAB01E}" presName="level2Shape" presStyleLbl="node2" presStyleIdx="0" presStyleCnt="4" custScaleY="50572"/>
      <dgm:spPr/>
      <dgm:t>
        <a:bodyPr/>
        <a:lstStyle/>
        <a:p>
          <a:endParaRPr lang="pt-BR"/>
        </a:p>
      </dgm:t>
    </dgm:pt>
    <dgm:pt modelId="{AA4AA4AB-F2DB-47DA-BBD4-2340DF0CB1CB}" type="pres">
      <dgm:prSet presAssocID="{FD1B5BA0-A9E5-405F-A7C2-555345DAB01E}" presName="hierChild3" presStyleCnt="0"/>
      <dgm:spPr/>
    </dgm:pt>
    <dgm:pt modelId="{D06A0897-9C0C-40CF-99B0-25EB0344245D}" type="pres">
      <dgm:prSet presAssocID="{017ECE9D-DFAE-4CF0-ADD4-A1B9CAC4B1ED}" presName="Name19" presStyleLbl="parChTrans1D2" presStyleIdx="1" presStyleCnt="4"/>
      <dgm:spPr/>
      <dgm:t>
        <a:bodyPr/>
        <a:lstStyle/>
        <a:p>
          <a:endParaRPr lang="pt-BR"/>
        </a:p>
      </dgm:t>
    </dgm:pt>
    <dgm:pt modelId="{E644EF7D-AC8B-45AD-AEC8-504096BA6ED3}" type="pres">
      <dgm:prSet presAssocID="{9AF8B178-8B7D-4FEC-BD74-59DF19268D38}" presName="Name21" presStyleCnt="0"/>
      <dgm:spPr/>
    </dgm:pt>
    <dgm:pt modelId="{44B6C2F0-5B3C-4F60-A3FD-5869C605F5D4}" type="pres">
      <dgm:prSet presAssocID="{9AF8B178-8B7D-4FEC-BD74-59DF19268D38}" presName="level2Shape" presStyleLbl="node2" presStyleIdx="1" presStyleCnt="4" custScaleY="50572"/>
      <dgm:spPr/>
      <dgm:t>
        <a:bodyPr/>
        <a:lstStyle/>
        <a:p>
          <a:endParaRPr lang="pt-BR"/>
        </a:p>
      </dgm:t>
    </dgm:pt>
    <dgm:pt modelId="{AA2BB657-BB9A-4DE5-BA88-94C6FDF6102A}" type="pres">
      <dgm:prSet presAssocID="{9AF8B178-8B7D-4FEC-BD74-59DF19268D38}" presName="hierChild3" presStyleCnt="0"/>
      <dgm:spPr/>
    </dgm:pt>
    <dgm:pt modelId="{43EDFA3C-5544-47DC-9E45-0E8B41A1DB5D}" type="pres">
      <dgm:prSet presAssocID="{ADD62324-A659-483A-B21D-C5A7A28E449A}" presName="Name19" presStyleLbl="parChTrans1D3" presStyleIdx="0" presStyleCnt="1"/>
      <dgm:spPr/>
      <dgm:t>
        <a:bodyPr/>
        <a:lstStyle/>
        <a:p>
          <a:endParaRPr lang="pt-BR"/>
        </a:p>
      </dgm:t>
    </dgm:pt>
    <dgm:pt modelId="{44947612-AB21-40A4-96FA-50A113BA987B}" type="pres">
      <dgm:prSet presAssocID="{9802C9B9-23C1-4FEE-8CA1-FB24E7A2CF08}" presName="Name21" presStyleCnt="0"/>
      <dgm:spPr/>
    </dgm:pt>
    <dgm:pt modelId="{BF14AE5F-D8CF-4D46-BFA8-1D21A345CCC4}" type="pres">
      <dgm:prSet presAssocID="{9802C9B9-23C1-4FEE-8CA1-FB24E7A2CF08}" presName="level2Shape" presStyleLbl="node3" presStyleIdx="0" presStyleCnt="1" custScaleY="50572"/>
      <dgm:spPr/>
      <dgm:t>
        <a:bodyPr/>
        <a:lstStyle/>
        <a:p>
          <a:endParaRPr lang="pt-BR"/>
        </a:p>
      </dgm:t>
    </dgm:pt>
    <dgm:pt modelId="{BE1F62A2-3FBD-4BD1-BCFD-2E59847CB883}" type="pres">
      <dgm:prSet presAssocID="{9802C9B9-23C1-4FEE-8CA1-FB24E7A2CF08}" presName="hierChild3" presStyleCnt="0"/>
      <dgm:spPr/>
    </dgm:pt>
    <dgm:pt modelId="{3D3DEA2B-FD72-4D1B-A622-91EB123B3341}" type="pres">
      <dgm:prSet presAssocID="{61624D72-DEA5-4CD5-B67D-C184AF9AD425}" presName="Name19" presStyleLbl="parChTrans1D4" presStyleIdx="0" presStyleCnt="1"/>
      <dgm:spPr/>
      <dgm:t>
        <a:bodyPr/>
        <a:lstStyle/>
        <a:p>
          <a:endParaRPr lang="pt-BR"/>
        </a:p>
      </dgm:t>
    </dgm:pt>
    <dgm:pt modelId="{212DFE20-1C75-4E3E-B3F2-A08B85986F3B}" type="pres">
      <dgm:prSet presAssocID="{554419E7-9D42-4C28-A671-F7FA39577B2C}" presName="Name21" presStyleCnt="0"/>
      <dgm:spPr/>
    </dgm:pt>
    <dgm:pt modelId="{64E08E83-44C7-4139-B46F-2C3879E4BE4F}" type="pres">
      <dgm:prSet presAssocID="{554419E7-9D42-4C28-A671-F7FA39577B2C}" presName="level2Shape" presStyleLbl="node4" presStyleIdx="0" presStyleCnt="1" custScaleY="50572"/>
      <dgm:spPr/>
      <dgm:t>
        <a:bodyPr/>
        <a:lstStyle/>
        <a:p>
          <a:endParaRPr lang="pt-BR"/>
        </a:p>
      </dgm:t>
    </dgm:pt>
    <dgm:pt modelId="{AE4E706B-26BC-48D2-B050-1D57DCAC82A2}" type="pres">
      <dgm:prSet presAssocID="{554419E7-9D42-4C28-A671-F7FA39577B2C}" presName="hierChild3" presStyleCnt="0"/>
      <dgm:spPr/>
    </dgm:pt>
    <dgm:pt modelId="{C2541AB2-0730-4FC5-9F10-616413CFC274}" type="pres">
      <dgm:prSet presAssocID="{ACF3D12E-30D3-49D7-A76F-A2B7FCF67FCB}" presName="Name19" presStyleLbl="parChTrans1D2" presStyleIdx="2" presStyleCnt="4"/>
      <dgm:spPr/>
      <dgm:t>
        <a:bodyPr/>
        <a:lstStyle/>
        <a:p>
          <a:endParaRPr lang="pt-BR"/>
        </a:p>
      </dgm:t>
    </dgm:pt>
    <dgm:pt modelId="{FF2C9BAF-0965-4599-BBE8-218093111F95}" type="pres">
      <dgm:prSet presAssocID="{27B32050-04CE-4AC7-B9F1-01A568B1808E}" presName="Name21" presStyleCnt="0"/>
      <dgm:spPr/>
    </dgm:pt>
    <dgm:pt modelId="{EFCEA8FC-5A6C-4ABA-BD60-7D97A3A6D759}" type="pres">
      <dgm:prSet presAssocID="{27B32050-04CE-4AC7-B9F1-01A568B1808E}" presName="level2Shape" presStyleLbl="node2" presStyleIdx="2" presStyleCnt="4" custScaleY="50572"/>
      <dgm:spPr/>
      <dgm:t>
        <a:bodyPr/>
        <a:lstStyle/>
        <a:p>
          <a:endParaRPr lang="pt-BR"/>
        </a:p>
      </dgm:t>
    </dgm:pt>
    <dgm:pt modelId="{DD11E394-4A69-4FA0-9297-6EEF12067404}" type="pres">
      <dgm:prSet presAssocID="{27B32050-04CE-4AC7-B9F1-01A568B1808E}" presName="hierChild3" presStyleCnt="0"/>
      <dgm:spPr/>
    </dgm:pt>
    <dgm:pt modelId="{D72B69AB-992F-41B8-88B6-2432BE68C16D}" type="pres">
      <dgm:prSet presAssocID="{A6D8C61D-EA72-4B3D-B5A4-628FB03056AE}" presName="Name19" presStyleLbl="parChTrans1D2" presStyleIdx="3" presStyleCnt="4"/>
      <dgm:spPr/>
      <dgm:t>
        <a:bodyPr/>
        <a:lstStyle/>
        <a:p>
          <a:endParaRPr lang="pt-BR"/>
        </a:p>
      </dgm:t>
    </dgm:pt>
    <dgm:pt modelId="{46B99340-C98A-4F6F-88A6-98A020DA2C60}" type="pres">
      <dgm:prSet presAssocID="{0926CD56-2148-4EE4-A50C-EE265A7F25B3}" presName="Name21" presStyleCnt="0"/>
      <dgm:spPr/>
    </dgm:pt>
    <dgm:pt modelId="{C401D0A8-2E60-4587-9243-838288492318}" type="pres">
      <dgm:prSet presAssocID="{0926CD56-2148-4EE4-A50C-EE265A7F25B3}" presName="level2Shape" presStyleLbl="node2" presStyleIdx="3" presStyleCnt="4" custScaleY="50572"/>
      <dgm:spPr/>
      <dgm:t>
        <a:bodyPr/>
        <a:lstStyle/>
        <a:p>
          <a:endParaRPr lang="pt-BR"/>
        </a:p>
      </dgm:t>
    </dgm:pt>
    <dgm:pt modelId="{25D970A8-B66B-449F-A1F8-5EE8D4477609}" type="pres">
      <dgm:prSet presAssocID="{0926CD56-2148-4EE4-A50C-EE265A7F25B3}" presName="hierChild3" presStyleCnt="0"/>
      <dgm:spPr/>
    </dgm:pt>
    <dgm:pt modelId="{2A3E0BCE-1F1E-457C-AFE1-7BEFA7E40B73}" type="pres">
      <dgm:prSet presAssocID="{43B33E7A-3A62-4B8E-BFFF-C3D7C358680F}" presName="bgShapesFlow" presStyleCnt="0"/>
      <dgm:spPr/>
    </dgm:pt>
  </dgm:ptLst>
  <dgm:cxnLst>
    <dgm:cxn modelId="{4A6EDE08-1D8F-4E35-81C2-0583C27268B7}" type="presOf" srcId="{0926CD56-2148-4EE4-A50C-EE265A7F25B3}" destId="{C401D0A8-2E60-4587-9243-838288492318}" srcOrd="0" destOrd="0" presId="urn:microsoft.com/office/officeart/2005/8/layout/hierarchy6"/>
    <dgm:cxn modelId="{2F2B4167-3298-4581-9927-68770E1FCC7A}" srcId="{43B33E7A-3A62-4B8E-BFFF-C3D7C358680F}" destId="{692B91E7-B31B-4514-8242-AA89830F5921}" srcOrd="0" destOrd="0" parTransId="{6F2B54A0-5878-444B-BC27-ECC660759317}" sibTransId="{EC02E6E1-1A42-45CA-AB28-78A6B83B3D90}"/>
    <dgm:cxn modelId="{C14CDC70-54F5-42C8-9824-3BC63633F0DE}" type="presOf" srcId="{ADD62324-A659-483A-B21D-C5A7A28E449A}" destId="{43EDFA3C-5544-47DC-9E45-0E8B41A1DB5D}" srcOrd="0" destOrd="0" presId="urn:microsoft.com/office/officeart/2005/8/layout/hierarchy6"/>
    <dgm:cxn modelId="{D5CDD4F6-3E70-4B07-9AF7-1E19205A2722}" srcId="{9AF8B178-8B7D-4FEC-BD74-59DF19268D38}" destId="{9802C9B9-23C1-4FEE-8CA1-FB24E7A2CF08}" srcOrd="0" destOrd="0" parTransId="{ADD62324-A659-483A-B21D-C5A7A28E449A}" sibTransId="{7D5B89D3-3829-4C81-9529-7395F59A7E2C}"/>
    <dgm:cxn modelId="{9553F62B-3AA7-4BCA-A8EB-21DBDC7648B6}" type="presOf" srcId="{D6E27DE6-2715-41B3-9ACE-2E9816E23F10}" destId="{6C6B4BC2-B61C-40AC-8E7C-FE6788C6BEBB}" srcOrd="0" destOrd="0" presId="urn:microsoft.com/office/officeart/2005/8/layout/hierarchy6"/>
    <dgm:cxn modelId="{03F0CF09-FDEA-49B9-B9C0-817D7FD93620}" type="presOf" srcId="{9AF8B178-8B7D-4FEC-BD74-59DF19268D38}" destId="{44B6C2F0-5B3C-4F60-A3FD-5869C605F5D4}" srcOrd="0" destOrd="0" presId="urn:microsoft.com/office/officeart/2005/8/layout/hierarchy6"/>
    <dgm:cxn modelId="{FBEB82B4-0C1A-4783-8717-4789AAD5E571}" type="presOf" srcId="{ACF3D12E-30D3-49D7-A76F-A2B7FCF67FCB}" destId="{C2541AB2-0730-4FC5-9F10-616413CFC274}" srcOrd="0" destOrd="0" presId="urn:microsoft.com/office/officeart/2005/8/layout/hierarchy6"/>
    <dgm:cxn modelId="{0B26A1D0-57A9-4605-8797-B813DC448055}" type="presOf" srcId="{27B32050-04CE-4AC7-B9F1-01A568B1808E}" destId="{EFCEA8FC-5A6C-4ABA-BD60-7D97A3A6D759}" srcOrd="0" destOrd="0" presId="urn:microsoft.com/office/officeart/2005/8/layout/hierarchy6"/>
    <dgm:cxn modelId="{FE82CF40-55EC-45D6-BF9C-32C7D470C069}" type="presOf" srcId="{554419E7-9D42-4C28-A671-F7FA39577B2C}" destId="{64E08E83-44C7-4139-B46F-2C3879E4BE4F}" srcOrd="0" destOrd="0" presId="urn:microsoft.com/office/officeart/2005/8/layout/hierarchy6"/>
    <dgm:cxn modelId="{D9F0321D-B5DC-4394-9373-FA39002DED3F}" type="presOf" srcId="{017ECE9D-DFAE-4CF0-ADD4-A1B9CAC4B1ED}" destId="{D06A0897-9C0C-40CF-99B0-25EB0344245D}" srcOrd="0" destOrd="0" presId="urn:microsoft.com/office/officeart/2005/8/layout/hierarchy6"/>
    <dgm:cxn modelId="{4A295106-19C2-4ECE-8AB2-D092B5376613}" type="presOf" srcId="{A6D8C61D-EA72-4B3D-B5A4-628FB03056AE}" destId="{D72B69AB-992F-41B8-88B6-2432BE68C16D}" srcOrd="0" destOrd="0" presId="urn:microsoft.com/office/officeart/2005/8/layout/hierarchy6"/>
    <dgm:cxn modelId="{487D3F35-FFD3-43AF-9B4D-08A7020D444B}" type="presOf" srcId="{692B91E7-B31B-4514-8242-AA89830F5921}" destId="{70C4C7C8-FCCB-4BC9-B272-3287AF40F0FF}" srcOrd="0" destOrd="0" presId="urn:microsoft.com/office/officeart/2005/8/layout/hierarchy6"/>
    <dgm:cxn modelId="{AF164EB3-8233-46BB-9BCE-80EEAB692BD4}" srcId="{692B91E7-B31B-4514-8242-AA89830F5921}" destId="{0926CD56-2148-4EE4-A50C-EE265A7F25B3}" srcOrd="3" destOrd="0" parTransId="{A6D8C61D-EA72-4B3D-B5A4-628FB03056AE}" sibTransId="{539DB33D-E862-4D16-9E38-5D403725EBD4}"/>
    <dgm:cxn modelId="{09A97F87-ED77-4725-97AF-EF7ABCD5C218}" type="presOf" srcId="{61624D72-DEA5-4CD5-B67D-C184AF9AD425}" destId="{3D3DEA2B-FD72-4D1B-A622-91EB123B3341}" srcOrd="0" destOrd="0" presId="urn:microsoft.com/office/officeart/2005/8/layout/hierarchy6"/>
    <dgm:cxn modelId="{C7AAC06A-375B-4249-9AD9-E4354083C782}" type="presOf" srcId="{FD1B5BA0-A9E5-405F-A7C2-555345DAB01E}" destId="{EB26ECD9-6F82-4F4A-A4E8-5BD8E338B4CB}" srcOrd="0" destOrd="0" presId="urn:microsoft.com/office/officeart/2005/8/layout/hierarchy6"/>
    <dgm:cxn modelId="{557C4A8A-D755-4D23-A9D6-42673C2C19FA}" srcId="{9802C9B9-23C1-4FEE-8CA1-FB24E7A2CF08}" destId="{554419E7-9D42-4C28-A671-F7FA39577B2C}" srcOrd="0" destOrd="0" parTransId="{61624D72-DEA5-4CD5-B67D-C184AF9AD425}" sibTransId="{E2A9A978-C1C1-4DFB-96A9-EAAE058E969D}"/>
    <dgm:cxn modelId="{D45B7E44-2B2A-4B90-8F03-FAAC02DFE5B2}" type="presOf" srcId="{9802C9B9-23C1-4FEE-8CA1-FB24E7A2CF08}" destId="{BF14AE5F-D8CF-4D46-BFA8-1D21A345CCC4}" srcOrd="0" destOrd="0" presId="urn:microsoft.com/office/officeart/2005/8/layout/hierarchy6"/>
    <dgm:cxn modelId="{B316A58A-31D5-4FAD-AFE4-226E6788DC46}" srcId="{692B91E7-B31B-4514-8242-AA89830F5921}" destId="{9AF8B178-8B7D-4FEC-BD74-59DF19268D38}" srcOrd="1" destOrd="0" parTransId="{017ECE9D-DFAE-4CF0-ADD4-A1B9CAC4B1ED}" sibTransId="{E5BC6368-DC44-4C5B-9706-92FDAB46C8FD}"/>
    <dgm:cxn modelId="{6D4FA641-EF9C-4E4A-A2E2-9148C6C1B0F9}" srcId="{692B91E7-B31B-4514-8242-AA89830F5921}" destId="{FD1B5BA0-A9E5-405F-A7C2-555345DAB01E}" srcOrd="0" destOrd="0" parTransId="{D6E27DE6-2715-41B3-9ACE-2E9816E23F10}" sibTransId="{040D0691-7916-4E6D-B5F4-6D3A7F09385A}"/>
    <dgm:cxn modelId="{5A43EC48-896D-491F-AA50-E83C0603D7E8}" srcId="{692B91E7-B31B-4514-8242-AA89830F5921}" destId="{27B32050-04CE-4AC7-B9F1-01A568B1808E}" srcOrd="2" destOrd="0" parTransId="{ACF3D12E-30D3-49D7-A76F-A2B7FCF67FCB}" sibTransId="{842922A8-801C-4AA9-AF67-39D77F2EF1A1}"/>
    <dgm:cxn modelId="{2E8AA53F-AC6B-4183-B6AF-090D4BF866F3}" type="presOf" srcId="{43B33E7A-3A62-4B8E-BFFF-C3D7C358680F}" destId="{31DB8F53-F332-4A32-9B55-2057E5B259FB}" srcOrd="0" destOrd="0" presId="urn:microsoft.com/office/officeart/2005/8/layout/hierarchy6"/>
    <dgm:cxn modelId="{0AE67F42-9E3E-4A59-A37B-05AE4FE9BAC9}" type="presParOf" srcId="{31DB8F53-F332-4A32-9B55-2057E5B259FB}" destId="{40B42506-91E4-41BA-A1E6-7E055D419AB8}" srcOrd="0" destOrd="0" presId="urn:microsoft.com/office/officeart/2005/8/layout/hierarchy6"/>
    <dgm:cxn modelId="{365E067F-1488-4549-AEB4-5208A551600C}" type="presParOf" srcId="{40B42506-91E4-41BA-A1E6-7E055D419AB8}" destId="{F5CF222D-B81B-440B-9C0D-C5A2EC7237EB}" srcOrd="0" destOrd="0" presId="urn:microsoft.com/office/officeart/2005/8/layout/hierarchy6"/>
    <dgm:cxn modelId="{A4534818-55BC-4973-B66D-B985A6B1F998}" type="presParOf" srcId="{F5CF222D-B81B-440B-9C0D-C5A2EC7237EB}" destId="{6CE2424F-3212-4D83-8C86-657F6B1F8D67}" srcOrd="0" destOrd="0" presId="urn:microsoft.com/office/officeart/2005/8/layout/hierarchy6"/>
    <dgm:cxn modelId="{1EB6B218-F5FE-4355-A9AE-ADF32B525586}" type="presParOf" srcId="{6CE2424F-3212-4D83-8C86-657F6B1F8D67}" destId="{70C4C7C8-FCCB-4BC9-B272-3287AF40F0FF}" srcOrd="0" destOrd="0" presId="urn:microsoft.com/office/officeart/2005/8/layout/hierarchy6"/>
    <dgm:cxn modelId="{AE34B6F3-E326-4E26-922F-B7E261E79078}" type="presParOf" srcId="{6CE2424F-3212-4D83-8C86-657F6B1F8D67}" destId="{41D4ACB8-6028-43B5-A46C-0FDD3C420C26}" srcOrd="1" destOrd="0" presId="urn:microsoft.com/office/officeart/2005/8/layout/hierarchy6"/>
    <dgm:cxn modelId="{10CB31E8-C077-4D5C-A6DE-E83284BFDFAE}" type="presParOf" srcId="{41D4ACB8-6028-43B5-A46C-0FDD3C420C26}" destId="{6C6B4BC2-B61C-40AC-8E7C-FE6788C6BEBB}" srcOrd="0" destOrd="0" presId="urn:microsoft.com/office/officeart/2005/8/layout/hierarchy6"/>
    <dgm:cxn modelId="{D2BE3F80-49A5-4BAA-BA8F-3697F868CA7A}" type="presParOf" srcId="{41D4ACB8-6028-43B5-A46C-0FDD3C420C26}" destId="{CF3957AB-949A-4B2B-B118-EEEF1B54C0B2}" srcOrd="1" destOrd="0" presId="urn:microsoft.com/office/officeart/2005/8/layout/hierarchy6"/>
    <dgm:cxn modelId="{238B50D1-62C9-4755-991F-AD24CDBEA7DA}" type="presParOf" srcId="{CF3957AB-949A-4B2B-B118-EEEF1B54C0B2}" destId="{EB26ECD9-6F82-4F4A-A4E8-5BD8E338B4CB}" srcOrd="0" destOrd="0" presId="urn:microsoft.com/office/officeart/2005/8/layout/hierarchy6"/>
    <dgm:cxn modelId="{C4345104-F569-4A92-B26F-242993C5DE91}" type="presParOf" srcId="{CF3957AB-949A-4B2B-B118-EEEF1B54C0B2}" destId="{AA4AA4AB-F2DB-47DA-BBD4-2340DF0CB1CB}" srcOrd="1" destOrd="0" presId="urn:microsoft.com/office/officeart/2005/8/layout/hierarchy6"/>
    <dgm:cxn modelId="{BD4E88AB-5D43-493D-8D06-1ABDA5A70889}" type="presParOf" srcId="{41D4ACB8-6028-43B5-A46C-0FDD3C420C26}" destId="{D06A0897-9C0C-40CF-99B0-25EB0344245D}" srcOrd="2" destOrd="0" presId="urn:microsoft.com/office/officeart/2005/8/layout/hierarchy6"/>
    <dgm:cxn modelId="{A8341497-A53E-42B2-86F3-130F9A2B68DA}" type="presParOf" srcId="{41D4ACB8-6028-43B5-A46C-0FDD3C420C26}" destId="{E644EF7D-AC8B-45AD-AEC8-504096BA6ED3}" srcOrd="3" destOrd="0" presId="urn:microsoft.com/office/officeart/2005/8/layout/hierarchy6"/>
    <dgm:cxn modelId="{B0E8F542-C009-4595-9254-38755BE53BA1}" type="presParOf" srcId="{E644EF7D-AC8B-45AD-AEC8-504096BA6ED3}" destId="{44B6C2F0-5B3C-4F60-A3FD-5869C605F5D4}" srcOrd="0" destOrd="0" presId="urn:microsoft.com/office/officeart/2005/8/layout/hierarchy6"/>
    <dgm:cxn modelId="{32C65701-9A36-4B8D-9B95-D40B92983F75}" type="presParOf" srcId="{E644EF7D-AC8B-45AD-AEC8-504096BA6ED3}" destId="{AA2BB657-BB9A-4DE5-BA88-94C6FDF6102A}" srcOrd="1" destOrd="0" presId="urn:microsoft.com/office/officeart/2005/8/layout/hierarchy6"/>
    <dgm:cxn modelId="{EC3530F7-4F87-4ED6-9734-D00CB64E1E37}" type="presParOf" srcId="{AA2BB657-BB9A-4DE5-BA88-94C6FDF6102A}" destId="{43EDFA3C-5544-47DC-9E45-0E8B41A1DB5D}" srcOrd="0" destOrd="0" presId="urn:microsoft.com/office/officeart/2005/8/layout/hierarchy6"/>
    <dgm:cxn modelId="{D9B1EADD-3A4F-418A-AAE4-52802801DDFF}" type="presParOf" srcId="{AA2BB657-BB9A-4DE5-BA88-94C6FDF6102A}" destId="{44947612-AB21-40A4-96FA-50A113BA987B}" srcOrd="1" destOrd="0" presId="urn:microsoft.com/office/officeart/2005/8/layout/hierarchy6"/>
    <dgm:cxn modelId="{A26D3675-593F-449F-A03B-54AB5EA3E2AC}" type="presParOf" srcId="{44947612-AB21-40A4-96FA-50A113BA987B}" destId="{BF14AE5F-D8CF-4D46-BFA8-1D21A345CCC4}" srcOrd="0" destOrd="0" presId="urn:microsoft.com/office/officeart/2005/8/layout/hierarchy6"/>
    <dgm:cxn modelId="{5E9F36CD-FB6D-49C3-8DF1-280F27547EBC}" type="presParOf" srcId="{44947612-AB21-40A4-96FA-50A113BA987B}" destId="{BE1F62A2-3FBD-4BD1-BCFD-2E59847CB883}" srcOrd="1" destOrd="0" presId="urn:microsoft.com/office/officeart/2005/8/layout/hierarchy6"/>
    <dgm:cxn modelId="{FABC5478-7EAB-4B47-89EC-6D2E08D0DD49}" type="presParOf" srcId="{BE1F62A2-3FBD-4BD1-BCFD-2E59847CB883}" destId="{3D3DEA2B-FD72-4D1B-A622-91EB123B3341}" srcOrd="0" destOrd="0" presId="urn:microsoft.com/office/officeart/2005/8/layout/hierarchy6"/>
    <dgm:cxn modelId="{CCC6C5DA-1907-4648-9995-0DF5446F2D23}" type="presParOf" srcId="{BE1F62A2-3FBD-4BD1-BCFD-2E59847CB883}" destId="{212DFE20-1C75-4E3E-B3F2-A08B85986F3B}" srcOrd="1" destOrd="0" presId="urn:microsoft.com/office/officeart/2005/8/layout/hierarchy6"/>
    <dgm:cxn modelId="{5F962FA2-E393-4C8A-B174-7ADFBFA2B19E}" type="presParOf" srcId="{212DFE20-1C75-4E3E-B3F2-A08B85986F3B}" destId="{64E08E83-44C7-4139-B46F-2C3879E4BE4F}" srcOrd="0" destOrd="0" presId="urn:microsoft.com/office/officeart/2005/8/layout/hierarchy6"/>
    <dgm:cxn modelId="{D89EAFA7-DABD-4E97-B0B3-C2E007FFA13E}" type="presParOf" srcId="{212DFE20-1C75-4E3E-B3F2-A08B85986F3B}" destId="{AE4E706B-26BC-48D2-B050-1D57DCAC82A2}" srcOrd="1" destOrd="0" presId="urn:microsoft.com/office/officeart/2005/8/layout/hierarchy6"/>
    <dgm:cxn modelId="{B304DBD5-7A12-4722-B524-BA2A01CFA627}" type="presParOf" srcId="{41D4ACB8-6028-43B5-A46C-0FDD3C420C26}" destId="{C2541AB2-0730-4FC5-9F10-616413CFC274}" srcOrd="4" destOrd="0" presId="urn:microsoft.com/office/officeart/2005/8/layout/hierarchy6"/>
    <dgm:cxn modelId="{0A8FD878-30B1-493D-B08E-6A6870444941}" type="presParOf" srcId="{41D4ACB8-6028-43B5-A46C-0FDD3C420C26}" destId="{FF2C9BAF-0965-4599-BBE8-218093111F95}" srcOrd="5" destOrd="0" presId="urn:microsoft.com/office/officeart/2005/8/layout/hierarchy6"/>
    <dgm:cxn modelId="{8C35F5A8-D5B9-4507-A70E-A6D8919051FC}" type="presParOf" srcId="{FF2C9BAF-0965-4599-BBE8-218093111F95}" destId="{EFCEA8FC-5A6C-4ABA-BD60-7D97A3A6D759}" srcOrd="0" destOrd="0" presId="urn:microsoft.com/office/officeart/2005/8/layout/hierarchy6"/>
    <dgm:cxn modelId="{D8EEB6A9-0E02-4480-AA11-A6AC519574DE}" type="presParOf" srcId="{FF2C9BAF-0965-4599-BBE8-218093111F95}" destId="{DD11E394-4A69-4FA0-9297-6EEF12067404}" srcOrd="1" destOrd="0" presId="urn:microsoft.com/office/officeart/2005/8/layout/hierarchy6"/>
    <dgm:cxn modelId="{9D34DCC2-FFB6-4282-9169-07693447E226}" type="presParOf" srcId="{41D4ACB8-6028-43B5-A46C-0FDD3C420C26}" destId="{D72B69AB-992F-41B8-88B6-2432BE68C16D}" srcOrd="6" destOrd="0" presId="urn:microsoft.com/office/officeart/2005/8/layout/hierarchy6"/>
    <dgm:cxn modelId="{F0121F2E-5BE0-4DF7-8F90-D1A74B160872}" type="presParOf" srcId="{41D4ACB8-6028-43B5-A46C-0FDD3C420C26}" destId="{46B99340-C98A-4F6F-88A6-98A020DA2C60}" srcOrd="7" destOrd="0" presId="urn:microsoft.com/office/officeart/2005/8/layout/hierarchy6"/>
    <dgm:cxn modelId="{ECBD467F-D3CB-4104-A79D-EF664AB84101}" type="presParOf" srcId="{46B99340-C98A-4F6F-88A6-98A020DA2C60}" destId="{C401D0A8-2E60-4587-9243-838288492318}" srcOrd="0" destOrd="0" presId="urn:microsoft.com/office/officeart/2005/8/layout/hierarchy6"/>
    <dgm:cxn modelId="{0B4D5CDB-3A4B-4130-A5BD-AF74481B1B79}" type="presParOf" srcId="{46B99340-C98A-4F6F-88A6-98A020DA2C60}" destId="{25D970A8-B66B-449F-A1F8-5EE8D4477609}" srcOrd="1" destOrd="0" presId="urn:microsoft.com/office/officeart/2005/8/layout/hierarchy6"/>
    <dgm:cxn modelId="{F00567E3-A952-4BD0-BCC0-4A1DA906A6AB}" type="presParOf" srcId="{31DB8F53-F332-4A32-9B55-2057E5B259FB}" destId="{2A3E0BCE-1F1E-457C-AFE1-7BEFA7E40B73}" srcOrd="1" destOrd="0" presId="urn:microsoft.com/office/officeart/2005/8/layout/hierarchy6"/>
  </dgm:cxnLst>
  <dgm:bg/>
  <dgm:whole/>
  <dgm:extLst>
    <a:ext uri="http://schemas.microsoft.com/office/drawing/2008/diagram">
      <dsp:dataModelExt xmlns=""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70C4C7C8-FCCB-4BC9-B272-3287AF40F0FF}">
      <dsp:nvSpPr>
        <dsp:cNvPr id="0" name=""/>
        <dsp:cNvSpPr/>
      </dsp:nvSpPr>
      <dsp:spPr>
        <a:xfrm>
          <a:off x="2043688" y="290108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Home</a:t>
          </a:r>
        </a:p>
      </dsp:txBody>
      <dsp:txXfrm>
        <a:off x="2043688" y="290108"/>
        <a:ext cx="1046598" cy="352857"/>
      </dsp:txXfrm>
    </dsp:sp>
    <dsp:sp modelId="{6C6B4BC2-B61C-40AC-8E7C-FE6788C6BEBB}">
      <dsp:nvSpPr>
        <dsp:cNvPr id="0" name=""/>
        <dsp:cNvSpPr/>
      </dsp:nvSpPr>
      <dsp:spPr>
        <a:xfrm>
          <a:off x="526119" y="642965"/>
          <a:ext cx="2040867" cy="279093"/>
        </a:xfrm>
        <a:custGeom>
          <a:avLst/>
          <a:gdLst/>
          <a:ahLst/>
          <a:cxnLst/>
          <a:rect l="0" t="0" r="0" b="0"/>
          <a:pathLst>
            <a:path>
              <a:moveTo>
                <a:pt x="2040867" y="0"/>
              </a:moveTo>
              <a:lnTo>
                <a:pt x="2040867" y="139546"/>
              </a:lnTo>
              <a:lnTo>
                <a:pt x="0" y="139546"/>
              </a:lnTo>
              <a:lnTo>
                <a:pt x="0" y="279093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6ECD9-6F82-4F4A-A4E8-5BD8E338B4CB}">
      <dsp:nvSpPr>
        <dsp:cNvPr id="0" name=""/>
        <dsp:cNvSpPr/>
      </dsp:nvSpPr>
      <dsp:spPr>
        <a:xfrm>
          <a:off x="2820" y="922058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Página Inicial</a:t>
          </a:r>
        </a:p>
      </dsp:txBody>
      <dsp:txXfrm>
        <a:off x="2820" y="922058"/>
        <a:ext cx="1046598" cy="352857"/>
      </dsp:txXfrm>
    </dsp:sp>
    <dsp:sp modelId="{D06A0897-9C0C-40CF-99B0-25EB0344245D}">
      <dsp:nvSpPr>
        <dsp:cNvPr id="0" name=""/>
        <dsp:cNvSpPr/>
      </dsp:nvSpPr>
      <dsp:spPr>
        <a:xfrm>
          <a:off x="1886698" y="642965"/>
          <a:ext cx="680289" cy="279093"/>
        </a:xfrm>
        <a:custGeom>
          <a:avLst/>
          <a:gdLst/>
          <a:ahLst/>
          <a:cxnLst/>
          <a:rect l="0" t="0" r="0" b="0"/>
          <a:pathLst>
            <a:path>
              <a:moveTo>
                <a:pt x="680289" y="0"/>
              </a:moveTo>
              <a:lnTo>
                <a:pt x="680289" y="139546"/>
              </a:lnTo>
              <a:lnTo>
                <a:pt x="0" y="139546"/>
              </a:lnTo>
              <a:lnTo>
                <a:pt x="0" y="279093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B6C2F0-5B3C-4F60-A3FD-5869C605F5D4}">
      <dsp:nvSpPr>
        <dsp:cNvPr id="0" name=""/>
        <dsp:cNvSpPr/>
      </dsp:nvSpPr>
      <dsp:spPr>
        <a:xfrm>
          <a:off x="1363398" y="922058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Jogos e Reviews</a:t>
          </a:r>
        </a:p>
      </dsp:txBody>
      <dsp:txXfrm>
        <a:off x="1363398" y="922058"/>
        <a:ext cx="1046598" cy="352857"/>
      </dsp:txXfrm>
    </dsp:sp>
    <dsp:sp modelId="{43EDFA3C-5544-47DC-9E45-0E8B41A1DB5D}">
      <dsp:nvSpPr>
        <dsp:cNvPr id="0" name=""/>
        <dsp:cNvSpPr/>
      </dsp:nvSpPr>
      <dsp:spPr>
        <a:xfrm>
          <a:off x="1840978" y="1274915"/>
          <a:ext cx="91440" cy="279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9093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14AE5F-D8CF-4D46-BFA8-1D21A345CCC4}">
      <dsp:nvSpPr>
        <dsp:cNvPr id="0" name=""/>
        <dsp:cNvSpPr/>
      </dsp:nvSpPr>
      <dsp:spPr>
        <a:xfrm>
          <a:off x="1363398" y="1554009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Categorias</a:t>
          </a:r>
        </a:p>
      </dsp:txBody>
      <dsp:txXfrm>
        <a:off x="1363398" y="1554009"/>
        <a:ext cx="1046598" cy="352857"/>
      </dsp:txXfrm>
    </dsp:sp>
    <dsp:sp modelId="{3D3DEA2B-FD72-4D1B-A622-91EB123B3341}">
      <dsp:nvSpPr>
        <dsp:cNvPr id="0" name=""/>
        <dsp:cNvSpPr/>
      </dsp:nvSpPr>
      <dsp:spPr>
        <a:xfrm>
          <a:off x="1840978" y="1906866"/>
          <a:ext cx="91440" cy="2790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79093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E08E83-44C7-4139-B46F-2C3879E4BE4F}">
      <dsp:nvSpPr>
        <dsp:cNvPr id="0" name=""/>
        <dsp:cNvSpPr/>
      </dsp:nvSpPr>
      <dsp:spPr>
        <a:xfrm>
          <a:off x="1363398" y="2185959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Jogo</a:t>
          </a:r>
        </a:p>
      </dsp:txBody>
      <dsp:txXfrm>
        <a:off x="1363398" y="2185959"/>
        <a:ext cx="1046598" cy="352857"/>
      </dsp:txXfrm>
    </dsp:sp>
    <dsp:sp modelId="{C2541AB2-0730-4FC5-9F10-616413CFC274}">
      <dsp:nvSpPr>
        <dsp:cNvPr id="0" name=""/>
        <dsp:cNvSpPr/>
      </dsp:nvSpPr>
      <dsp:spPr>
        <a:xfrm>
          <a:off x="2566987" y="642965"/>
          <a:ext cx="680289" cy="2790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546"/>
              </a:lnTo>
              <a:lnTo>
                <a:pt x="680289" y="139546"/>
              </a:lnTo>
              <a:lnTo>
                <a:pt x="680289" y="279093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CEA8FC-5A6C-4ABA-BD60-7D97A3A6D759}">
      <dsp:nvSpPr>
        <dsp:cNvPr id="0" name=""/>
        <dsp:cNvSpPr/>
      </dsp:nvSpPr>
      <dsp:spPr>
        <a:xfrm>
          <a:off x="2723977" y="922058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Contato</a:t>
          </a:r>
        </a:p>
      </dsp:txBody>
      <dsp:txXfrm>
        <a:off x="2723977" y="922058"/>
        <a:ext cx="1046598" cy="352857"/>
      </dsp:txXfrm>
    </dsp:sp>
    <dsp:sp modelId="{D72B69AB-992F-41B8-88B6-2432BE68C16D}">
      <dsp:nvSpPr>
        <dsp:cNvPr id="0" name=""/>
        <dsp:cNvSpPr/>
      </dsp:nvSpPr>
      <dsp:spPr>
        <a:xfrm>
          <a:off x="2566987" y="642965"/>
          <a:ext cx="2040867" cy="2790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546"/>
              </a:lnTo>
              <a:lnTo>
                <a:pt x="2040867" y="139546"/>
              </a:lnTo>
              <a:lnTo>
                <a:pt x="2040867" y="279093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401D0A8-2E60-4587-9243-838288492318}">
      <dsp:nvSpPr>
        <dsp:cNvPr id="0" name=""/>
        <dsp:cNvSpPr/>
      </dsp:nvSpPr>
      <dsp:spPr>
        <a:xfrm>
          <a:off x="4084555" y="922058"/>
          <a:ext cx="1046598" cy="35285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Equipe</a:t>
          </a:r>
        </a:p>
      </dsp:txBody>
      <dsp:txXfrm>
        <a:off x="4084555" y="922058"/>
        <a:ext cx="1046598" cy="3528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24</Pages>
  <Words>2334</Words>
  <Characters>12605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Moura de Almeida</dc:creator>
  <cp:keywords/>
  <dc:description/>
  <cp:lastModifiedBy>Danielle Moura de Almeida</cp:lastModifiedBy>
  <cp:revision>62</cp:revision>
  <dcterms:created xsi:type="dcterms:W3CDTF">2011-05-28T19:44:00Z</dcterms:created>
  <dcterms:modified xsi:type="dcterms:W3CDTF">2011-06-15T22:35:00Z</dcterms:modified>
</cp:coreProperties>
</file>